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Ювенальский чемпионат гимназии Рогачёва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>
      <w:r>
        <w:t xml:space="preserve">Авторы: команда «Зодиак» (Ашхабад), Елена Черных (Гомель), Татьяна Лещенко (Харьков), Наталья Зверева (Волгоград).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Герой романа Бориса Акунина «Детская книга» двенадцатилетний Эраст Фандорин совершает путешествие во времени. В одной из глав он оказывается в невероятно запутанной ситуации: «Господи, что ж это такое? Где я? В какой эпохе?» - пытается разобраться Эраст. Из каких трех слов состоит название этой главы?</w:t>
      </w:r>
    </w:p>
    <w:p>
      <w:r>
        <w:rPr>
          <w:b/>
          <w:bCs/>
        </w:rPr>
        <w:t xml:space="preserve">Ответ: </w:t>
      </w:r>
      <w:r>
        <w:t xml:space="preserve">Что? Где? Когда?</w:t>
      </w:r>
    </w:p>
    <w:p/>
    <w:p>
      <w:pPr>
        <w:pStyle w:val="Heading4"/>
      </w:pPr>
      <w:r>
        <w:t xml:space="preserve">Вопрос 2</w:t>
      </w:r>
    </w:p>
    <w:p>
      <w:r>
        <w:t xml:space="preserve">Когда его попросили представиться, он сказал: "Я красивый и умный мужчина в полном расцвете сил". Кто он?</w:t>
      </w:r>
    </w:p>
    <w:p>
      <w:r>
        <w:rPr>
          <w:b/>
          <w:bCs/>
        </w:rPr>
        <w:t xml:space="preserve">Ответ: </w:t>
      </w:r>
      <w:r>
        <w:t xml:space="preserve">Карлссон.</w:t>
      </w:r>
    </w:p>
    <w:p/>
    <w:p>
      <w:pPr>
        <w:pStyle w:val="Heading4"/>
      </w:pPr>
      <w:r>
        <w:t xml:space="preserve">Вопрос 3</w:t>
      </w:r>
    </w:p>
    <w:p>
      <w:r>
        <w:t xml:space="preserve">В Китае с VII века получили распространение картины с изображением гор и рек, называвшиеся "Шанчжуй". А под каким названием знают их в европейской живописи?</w:t>
      </w:r>
    </w:p>
    <w:p>
      <w:r>
        <w:rPr>
          <w:b/>
          <w:bCs/>
        </w:rPr>
        <w:t xml:space="preserve">Ответ: </w:t>
      </w:r>
      <w:r>
        <w:t xml:space="preserve">Пейзаж.</w:t>
      </w:r>
    </w:p>
    <w:p/>
    <w:p>
      <w:pPr>
        <w:pStyle w:val="Heading4"/>
      </w:pPr>
      <w:r>
        <w:t xml:space="preserve">Вопрос 4</w:t>
      </w:r>
    </w:p>
    <w:p>
      <w:r>
        <w:t xml:space="preserve">Моря есть - плавать нельзя, дороги есть - ехать нельзя, земля есть - пахать нельзя. Что это?</w:t>
      </w:r>
    </w:p>
    <w:p>
      <w:r>
        <w:rPr>
          <w:b/>
          <w:bCs/>
        </w:rPr>
        <w:t xml:space="preserve">Ответ: </w:t>
      </w:r>
      <w:r>
        <w:t xml:space="preserve">Карта (или глобус).</w:t>
      </w:r>
    </w:p>
    <w:p/>
    <w:p>
      <w:pPr>
        <w:pStyle w:val="Heading4"/>
      </w:pPr>
      <w:r>
        <w:t xml:space="preserve">Вопрос 5</w:t>
      </w:r>
    </w:p>
    <w:p>
      <w:r>
        <w:t xml:space="preserve">Их строит вода. В них могут быть водопады, озера, реки. Самая большая называется Мамонтова и находится в Америке. Что это?</w:t>
      </w:r>
    </w:p>
    <w:p>
      <w:r>
        <w:rPr>
          <w:b/>
          <w:bCs/>
        </w:rPr>
        <w:t xml:space="preserve">Ответ: </w:t>
      </w:r>
      <w:r>
        <w:t xml:space="preserve">Пещеры.</w:t>
      </w:r>
    </w:p>
    <w:p/>
    <w:p>
      <w:pPr>
        <w:pStyle w:val="Heading4"/>
      </w:pPr>
      <w:r>
        <w:t xml:space="preserve">Вопрос 6</w:t>
      </w:r>
    </w:p>
    <w:p>
      <w:r>
        <w:t xml:space="preserve">Эта игра пришла с Востока и называлась она "волан". А как называем ее мы?</w:t>
      </w:r>
    </w:p>
    <w:p>
      <w:r>
        <w:rPr>
          <w:b/>
          <w:bCs/>
        </w:rPr>
        <w:t xml:space="preserve">Ответ: </w:t>
      </w:r>
      <w:r>
        <w:t xml:space="preserve">Бадминтон.</w:t>
      </w:r>
    </w:p>
    <w:p/>
    <w:p>
      <w:pPr>
        <w:pStyle w:val="Heading4"/>
      </w:pPr>
      <w:r>
        <w:t xml:space="preserve">Вопрос 7</w:t>
      </w:r>
    </w:p>
    <w:p>
      <w:r>
        <w:t xml:space="preserve">Словарь Даля описывает его так: "головастая хищная и прожорливая акула больших рек; глотает уток и гусей, нередко хватала и купальщиков, поймала за лапу плывшего медведя, который выволок его на берег, где оба были убиты". Что это за рыба?</w:t>
      </w:r>
    </w:p>
    <w:p>
      <w:r>
        <w:rPr>
          <w:b/>
          <w:bCs/>
        </w:rPr>
        <w:t xml:space="preserve">Ответ: </w:t>
      </w:r>
      <w:r>
        <w:t xml:space="preserve">Сом.</w:t>
      </w:r>
    </w:p>
    <w:p/>
    <w:p>
      <w:pPr>
        <w:pStyle w:val="Heading4"/>
      </w:pPr>
      <w:r>
        <w:t xml:space="preserve">Вопрос 8</w:t>
      </w:r>
    </w:p>
    <w:p>
      <w:r>
        <w:t xml:space="preserve">В 1999 году швейцарская фирма Breguet выпустила особую серию часов, всего 50 экземпляров. Чьему юбилею был посвящен выпуск этой серии?</w:t>
      </w:r>
    </w:p>
    <w:p>
      <w:r>
        <w:rPr>
          <w:b/>
          <w:bCs/>
        </w:rPr>
        <w:t xml:space="preserve">Ответ: </w:t>
      </w:r>
      <w:r>
        <w:t xml:space="preserve">А.С. Пушкина.</w:t>
      </w:r>
    </w:p>
    <w:p/>
    <w:p>
      <w:pPr>
        <w:pStyle w:val="Heading4"/>
      </w:pPr>
      <w:r>
        <w:t xml:space="preserve">Вопрос 9</w:t>
      </w:r>
    </w:p>
    <w:p>
      <w:r>
        <w:t xml:space="preserve">В древности из этого делали посуду. Считается, что отсюда пошло название металла "с вином". Что это за металл?</w:t>
      </w:r>
    </w:p>
    <w:p>
      <w:r>
        <w:rPr>
          <w:b/>
          <w:bCs/>
        </w:rPr>
        <w:t xml:space="preserve">Ответ: </w:t>
      </w:r>
      <w:r>
        <w:t xml:space="preserve">Свинец.</w:t>
      </w:r>
    </w:p>
    <w:p/>
    <w:p>
      <w:pPr>
        <w:pStyle w:val="Heading4"/>
      </w:pPr>
      <w:r>
        <w:t xml:space="preserve">Вопрос 10</w:t>
      </w:r>
    </w:p>
    <w:p>
      <w:r>
        <w:t xml:space="preserve">Впервые эти сооружения получили распространение во Франции, в исторической провинции Артуа. Латинизированное название этой местности во всех странах мира служит обозначением жизненно необходимого для человека соединения. Что это за сооружения?</w:t>
      </w:r>
    </w:p>
    <w:p>
      <w:r>
        <w:rPr>
          <w:b/>
          <w:bCs/>
        </w:rPr>
        <w:t xml:space="preserve">Ответ: </w:t>
      </w:r>
      <w:r>
        <w:t xml:space="preserve">Артезианские колодцы.</w:t>
      </w:r>
    </w:p>
    <w:p/>
    <w:p>
      <w:pPr>
        <w:pStyle w:val="Heading4"/>
      </w:pPr>
      <w:r>
        <w:t xml:space="preserve">Вопрос 11</w:t>
      </w:r>
    </w:p>
    <w:p>
      <w:r>
        <w:t xml:space="preserve">В дореволюционной российской гимназии это называлось рекреацией. Как это называется в современной школе?</w:t>
      </w:r>
    </w:p>
    <w:p>
      <w:r>
        <w:rPr>
          <w:b/>
          <w:bCs/>
        </w:rPr>
        <w:t xml:space="preserve">Ответ: </w:t>
      </w:r>
      <w:r>
        <w:t xml:space="preserve">Перемена.</w:t>
      </w:r>
    </w:p>
    <w:p/>
    <w:p>
      <w:pPr>
        <w:pStyle w:val="Heading4"/>
      </w:pPr>
      <w:r>
        <w:t xml:space="preserve">Вопрос 12</w:t>
      </w:r>
    </w:p>
    <w:p>
      <w:r>
        <w:t xml:space="preserve">Он родился в Генуе. В четырнадцать лет поступил на морскую службу. Плавал у берегов Африки, обошел все Средиземное море, поднимался к холодным берегам Ирландии и Британии. А что стало главным делом его жизни?</w:t>
      </w:r>
    </w:p>
    <w:p>
      <w:r>
        <w:rPr>
          <w:b/>
          <w:bCs/>
        </w:rPr>
        <w:t xml:space="preserve">Ответ: </w:t>
      </w:r>
      <w:r>
        <w:t xml:space="preserve">Открытие Америки - Х. Колумб.</w:t>
      </w:r>
    </w:p>
    <w:p/>
    <w:p>
      <w:pPr>
        <w:pStyle w:val="Heading4"/>
      </w:pPr>
      <w:r>
        <w:t xml:space="preserve">Вопрос 13</w:t>
      </w:r>
    </w:p>
    <w:p>
      <w:r>
        <w:t xml:space="preserve">Йоги уделяют большое внимание выработке умения правильно лежать с максимальным расслаблением. Для этого они применяют упражнение Шавасана. А что означает «Шавасана»?</w:t>
      </w:r>
    </w:p>
    <w:p>
      <w:r>
        <w:rPr>
          <w:b/>
          <w:bCs/>
        </w:rPr>
        <w:t xml:space="preserve">Ответ: </w:t>
      </w:r>
      <w:r>
        <w:t xml:space="preserve">поза трупа.</w:t>
      </w:r>
    </w:p>
    <w:p>
      <w:r>
        <w:rPr>
          <w:b/>
          <w:bCs/>
        </w:rPr>
        <w:t xml:space="preserve">Зачёт: </w:t>
      </w:r>
      <w:r>
        <w:t xml:space="preserve">всё, где упоминаются «мертвое» или «труп».</w:t>
      </w:r>
    </w:p>
    <w:p/>
    <w:p>
      <w:pPr>
        <w:pStyle w:val="Heading4"/>
      </w:pPr>
      <w:r>
        <w:t xml:space="preserve">Вопрос 14</w:t>
      </w:r>
    </w:p>
    <w:p>
      <w:r>
        <w:t xml:space="preserve">Древние греки называли его Понт Эвксинский. А как называем его мы?</w:t>
      </w:r>
    </w:p>
    <w:p>
      <w:r>
        <w:rPr>
          <w:b/>
          <w:bCs/>
        </w:rPr>
        <w:t xml:space="preserve">Ответ: </w:t>
      </w:r>
      <w:r>
        <w:t xml:space="preserve">Черное море.</w:t>
      </w:r>
    </w:p>
    <w:p/>
    <w:p>
      <w:pPr>
        <w:pStyle w:val="Heading4"/>
      </w:pPr>
      <w:r>
        <w:t xml:space="preserve">Вопрос 15</w:t>
      </w:r>
    </w:p>
    <w:p>
      <w:r>
        <w:t xml:space="preserve">Когда девять Хранителей кольца всевластия во время своего путешествия должны были пройти через страну эльфов, те соглашались провести находящегося среди путешественников гнома только при условии, что у него будут завязаны глаза. Какой выход придумал мудрый предводитель Хранителей Арагорн, чтобы не нарушить обычаев эльфов и не унизить гнома перед прочими Хранителями?</w:t>
      </w:r>
    </w:p>
    <w:p>
      <w:r>
        <w:rPr>
          <w:b/>
          <w:bCs/>
        </w:rPr>
        <w:t xml:space="preserve">Ответ: </w:t>
      </w:r>
      <w:r>
        <w:t xml:space="preserve">Им всем завязали глаза.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16</w:t>
      </w:r>
    </w:p>
    <w:p>
      <w:r>
        <w:t xml:space="preserve">Создатели рекламы нередко бывают очень остроумными. Так, летом на базаре бойкий торговец нахваливал продукт, который называл «украинскими бананами». Что продавал этот находчивый человек?</w:t>
      </w:r>
    </w:p>
    <w:p>
      <w:r>
        <w:rPr>
          <w:b/>
          <w:bCs/>
        </w:rPr>
        <w:t xml:space="preserve">Ответ: </w:t>
      </w:r>
      <w:r>
        <w:t xml:space="preserve">Кукурузу.</w:t>
      </w:r>
    </w:p>
    <w:p/>
    <w:p>
      <w:pPr>
        <w:pStyle w:val="Heading4"/>
      </w:pPr>
      <w:r>
        <w:t xml:space="preserve">Вопрос 17</w:t>
      </w:r>
    </w:p>
    <w:p>
      <w:r>
        <w:t xml:space="preserve">Специалисты-кондитеры считают, что вкусное может и должно быть полезным. И придумывают рецепты таких лакомств, в которых содержатся вещества, укрепляющие организм человека. Так, один из сортов шоколада, созданного на фабрике «Красный октябрь», носит название, ассоциирующее с крепким здоровьем. Какой географический объект упоминается в его названии?</w:t>
      </w:r>
    </w:p>
    <w:p>
      <w:r>
        <w:rPr>
          <w:b/>
          <w:bCs/>
        </w:rPr>
        <w:t xml:space="preserve">Ответ: </w:t>
      </w:r>
      <w:r>
        <w:t xml:space="preserve">Сибирь.</w:t>
      </w:r>
    </w:p>
    <w:p>
      <w:r>
        <w:rPr>
          <w:b/>
          <w:bCs/>
        </w:rPr>
        <w:t xml:space="preserve">Комментарий: </w:t>
      </w:r>
      <w:r>
        <w:t xml:space="preserve">шоколад «Сибирский».</w:t>
      </w:r>
    </w:p>
    <w:p/>
    <w:p>
      <w:pPr>
        <w:pStyle w:val="Heading4"/>
      </w:pPr>
      <w:r>
        <w:t xml:space="preserve">Вопрос 18</w:t>
      </w:r>
    </w:p>
    <w:p>
      <w:r>
        <w:t xml:space="preserve">Однажды мне довелось попробовать коктейль под названием «КоКоКо». Это оригинальное название сложилось из названий его ингредиентов: кофе, коньяк и… Назовите третье составляющее, известный всем вам напиток, если правильнее было бы назвать коктейль «КоКоКоКо».</w:t>
      </w:r>
    </w:p>
    <w:p>
      <w:r>
        <w:rPr>
          <w:b/>
          <w:bCs/>
        </w:rPr>
        <w:t xml:space="preserve">Ответ: </w:t>
      </w:r>
      <w:r>
        <w:t xml:space="preserve">Кока-кола.</w:t>
      </w:r>
    </w:p>
    <w:p/>
    <w:p>
      <w:pPr>
        <w:pStyle w:val="Heading4"/>
      </w:pPr>
      <w:r>
        <w:t xml:space="preserve">Вопрос 19</w:t>
      </w:r>
    </w:p>
    <w:p>
      <w:r>
        <w:t xml:space="preserve">Среди первых японских богов, появившихся в мире, были бог Идзанаги, что значит «Чарующий», и его младшая сестра богиня Идзанами. Переведите на русский язык ее имя.</w:t>
      </w:r>
    </w:p>
    <w:p>
      <w:r>
        <w:rPr>
          <w:b/>
          <w:bCs/>
        </w:rPr>
        <w:t xml:space="preserve">Ответ: </w:t>
      </w:r>
      <w:r>
        <w:t xml:space="preserve">Чарующая.</w:t>
      </w:r>
    </w:p>
    <w:p/>
    <w:p>
      <w:pPr>
        <w:pStyle w:val="Heading4"/>
      </w:pPr>
      <w:r>
        <w:t xml:space="preserve">Вопрос 20</w:t>
      </w:r>
    </w:p>
    <w:p>
      <w:r>
        <w:t xml:space="preserve">Японская легенда рассказывает, что однажды богиня солнца Аматерасу обиделась и сокрылась в Небесном гроте. Темно и холодно стало на земле. Чтобы выманить ее, боги сказали, что нашли божество, превосходящее ее своими достоинствами. Что показали они прекраснейшей богине, чтобы она, залюбовавшись, выглянула из своего укрытия?</w:t>
      </w:r>
    </w:p>
    <w:p>
      <w:r>
        <w:rPr>
          <w:b/>
          <w:bCs/>
        </w:rPr>
        <w:t xml:space="preserve">Ответ: </w:t>
      </w:r>
      <w:r>
        <w:t xml:space="preserve">Зеркало.</w:t>
      </w:r>
    </w:p>
    <w:p/>
    <w:p>
      <w:pPr>
        <w:pStyle w:val="Heading4"/>
      </w:pPr>
      <w:r>
        <w:t xml:space="preserve">Вопрос 21</w:t>
      </w:r>
    </w:p>
    <w:p>
      <w:r>
        <w:t xml:space="preserve">У безмозглого братца Гарри Поттера Дадли Дурсля была специальная комната для игрушек и забав, подаренных ему любящими родителями. Все вещи в ней были поломаны и разбиты. И только эти подарки отличались целостью и чистотой. Назовите их.</w:t>
      </w:r>
    </w:p>
    <w:p>
      <w:r>
        <w:rPr>
          <w:b/>
          <w:bCs/>
        </w:rPr>
        <w:t xml:space="preserve">Ответ: </w:t>
      </w:r>
      <w:r>
        <w:t xml:space="preserve">Книги.</w:t>
      </w:r>
    </w:p>
    <w:p/>
    <w:p>
      <w:pPr>
        <w:pStyle w:val="Heading4"/>
      </w:pPr>
      <w:r>
        <w:t xml:space="preserve">Вопрос 22</w:t>
      </w:r>
    </w:p>
    <w:p>
      <w:r>
        <w:t xml:space="preserve">Известно, что во всех изобразительных искусствах 3 главных элемента: форма, свет. Назовите третий элемент.</w:t>
      </w:r>
    </w:p>
    <w:p>
      <w:r>
        <w:rPr>
          <w:b/>
          <w:bCs/>
        </w:rPr>
        <w:t xml:space="preserve">Ответ: </w:t>
      </w:r>
      <w:r>
        <w:t xml:space="preserve">Пространство.</w:t>
      </w:r>
    </w:p>
    <w:p/>
    <w:p>
      <w:pPr>
        <w:pStyle w:val="Heading4"/>
      </w:pPr>
      <w:r>
        <w:t xml:space="preserve">Вопрос 23</w:t>
      </w:r>
    </w:p>
    <w:p>
      <w:r>
        <w:t xml:space="preserve">Кино не возможно себе представить без этих людей, выполняющих самую сложную работу. Их название так и переводится как "двойной" и означает одинаковую сходную работу. Кто эти люди?</w:t>
      </w:r>
    </w:p>
    <w:p>
      <w:r>
        <w:rPr>
          <w:b/>
          <w:bCs/>
        </w:rPr>
        <w:t xml:space="preserve">Ответ: </w:t>
      </w:r>
      <w:r>
        <w:t xml:space="preserve">Дублеры.</w:t>
      </w:r>
    </w:p>
    <w:p/>
    <w:p>
      <w:pPr>
        <w:pStyle w:val="Heading4"/>
      </w:pPr>
      <w:r>
        <w:t xml:space="preserve">Вопрос 24</w:t>
      </w:r>
    </w:p>
    <w:p>
      <w:r>
        <w:t xml:space="preserve">Известно, что афиняне совершали походы на остров Крит за тончайшей выделки льняными тканями. Какому мифу послужили основой эти походы ?</w:t>
      </w:r>
    </w:p>
    <w:p>
      <w:r>
        <w:rPr>
          <w:b/>
          <w:bCs/>
        </w:rPr>
        <w:t xml:space="preserve">Ответ: </w:t>
      </w:r>
      <w:r>
        <w:t xml:space="preserve">Золотое руно.</w:t>
      </w:r>
    </w:p>
    <w:p/>
    <w:p>
      <w:pPr>
        <w:pStyle w:val="Heading4"/>
      </w:pPr>
      <w:r>
        <w:t xml:space="preserve">Вопрос 25</w:t>
      </w:r>
    </w:p>
    <w:p>
      <w:r>
        <w:t xml:space="preserve">На прошедшем в Южной Корее чемпионате мира по компьютерным играм убедительно победили российские геймеры. Это была команда, состоявшая из школьников и студентов, главным интересом в жизни которых является компьютер. Несмотря на успех и солидный выигрыш, родители недовольны тем, что их дети слишком оторваны от реальной жизни. Впрочем, у одного из них есть девушка. Но даже ее имя является символическим. Как ее зовут?</w:t>
      </w:r>
    </w:p>
    <w:p>
      <w:r>
        <w:rPr>
          <w:b/>
          <w:bCs/>
        </w:rPr>
        <w:t xml:space="preserve">Ответ: </w:t>
      </w:r>
      <w:r>
        <w:t xml:space="preserve">Клава.</w:t>
      </w:r>
    </w:p>
    <w:p/>
    <w:p>
      <w:pPr>
        <w:pStyle w:val="Heading4"/>
      </w:pPr>
      <w:r>
        <w:t xml:space="preserve">Вопрос 26</w:t>
      </w:r>
    </w:p>
    <w:p>
      <w:r>
        <w:t xml:space="preserve">Как известно, каждый хочет оставить свой след в истории: Герострат, например, "прославился", уничтожив одно из чудес света - для этого ему понадобился только огонь. А чего понадобилось Тициану в количестве пяти, чтобы оставить свой след ?</w:t>
      </w:r>
    </w:p>
    <w:p>
      <w:r>
        <w:rPr>
          <w:b/>
          <w:bCs/>
        </w:rPr>
        <w:t xml:space="preserve">Ответ: </w:t>
      </w:r>
      <w:r>
        <w:t xml:space="preserve">Пять красок.</w:t>
      </w:r>
    </w:p>
    <w:p/>
    <w:p>
      <w:pPr>
        <w:pStyle w:val="Heading4"/>
      </w:pPr>
      <w:r>
        <w:t xml:space="preserve">Вопрос 27</w:t>
      </w:r>
    </w:p>
    <w:p>
      <w:r>
        <w:t xml:space="preserve">Этот известный философ считал, что человек отличается от животного тем, что умеет считать, и со своими последователями видел во всем гармонию чисел - ведь именно ему принадлежат слова о том, что "Все есть число". Назовите этого философа.</w:t>
      </w:r>
    </w:p>
    <w:p>
      <w:r>
        <w:rPr>
          <w:b/>
          <w:bCs/>
        </w:rPr>
        <w:t xml:space="preserve">Ответ: </w:t>
      </w:r>
      <w:r>
        <w:t xml:space="preserve">Пифагор.</w:t>
      </w:r>
    </w:p>
    <w:p/>
    <w:p>
      <w:pPr>
        <w:pStyle w:val="Heading4"/>
      </w:pPr>
      <w:r>
        <w:t xml:space="preserve">Вопрос 28</w:t>
      </w:r>
    </w:p>
    <w:p>
      <w:r>
        <w:t xml:space="preserve">Известно, что славянских азбук было две : одна из них называлась глаголица. Как называлась другая?</w:t>
      </w:r>
    </w:p>
    <w:p>
      <w:r>
        <w:rPr>
          <w:b/>
          <w:bCs/>
        </w:rPr>
        <w:t xml:space="preserve">Ответ: </w:t>
      </w:r>
      <w:r>
        <w:t xml:space="preserve">Кириллица.</w:t>
      </w:r>
    </w:p>
    <w:p/>
    <w:p>
      <w:pPr>
        <w:pStyle w:val="Heading4"/>
      </w:pPr>
      <w:r>
        <w:t xml:space="preserve">Вопрос 29</w:t>
      </w:r>
    </w:p>
    <w:p>
      <w:r>
        <w:t xml:space="preserve">Писатель-натуралист Василий Песков описывает, как на крестьянском подворье одинокий гусь все время проводил среди больших хозяйских леек. Почему птица выбрала себе в компанию именно эти предметы?</w:t>
      </w:r>
    </w:p>
    <w:p>
      <w:r>
        <w:rPr>
          <w:b/>
          <w:bCs/>
        </w:rPr>
        <w:t xml:space="preserve">Ответ: </w:t>
      </w:r>
      <w:r>
        <w:t xml:space="preserve">Гусь принимал их за своих сородичей.</w:t>
      </w:r>
    </w:p>
    <w:p/>
    <w:p>
      <w:pPr>
        <w:pStyle w:val="Heading4"/>
      </w:pPr>
      <w:r>
        <w:t xml:space="preserve">Вопрос 30</w:t>
      </w:r>
    </w:p>
    <w:p>
      <w:r>
        <w:t xml:space="preserve">В одном романе, действие которого происходит в мае, герой, думающий бессонной ночью о своей возлюбленной, слушает, как образно пишет автор, «пение болотных соловьев». Если перевести это поэтическое сравнение на обыденный язык, то что же слушал этот влюбленный?</w:t>
      </w:r>
    </w:p>
    <w:p>
      <w:r>
        <w:rPr>
          <w:b/>
          <w:bCs/>
        </w:rPr>
        <w:t xml:space="preserve">Ответ: </w:t>
      </w:r>
      <w:r>
        <w:t xml:space="preserve">Кваканье лягушек.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2026-11-03T19:50:19.718Z</dcterms:created>
  <dcterms:modified xsi:type="dcterms:W3CDTF">2026-11-03T19:50:19.718Z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