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Культурный Террор. Не Ждали?</w:t>
      </w:r>
    </w:p>
    <w:p>
      <w:r>
        <w:rPr>
          <w:b/>
          <w:bCs/>
        </w:rPr>
        <w:t xml:space="preserve">Редакторы: </w:t>
      </w:r>
      <w:r>
        <w:t xml:space="preserve">Елизавета Ежергина, Мария Иванова, Рузель Халиуллин</w:t>
      </w:r>
    </w:p>
    <w:p>
      <w:r>
        <w:t xml:space="preserve">Редакторка первого тура — Елизавета Ежергина (Калининград — Москва), редакторка второго тура — Мария Иванова (Москва), редактор третьего тура — Рузель Халиуллин (Салават — Москва).    Редакторы благодарят за тестирование и помощь в подготовке пакета: Александра Печёного, Глеба Николаева, Юрия Разумова, Антона Пинчука, Андрея Моисеева, Ксению Бойко, Дмитрия Вавера, Анастасию Лубенникову, Алексея Штыха, Романа Суслова, Егора Фёдорова, Ивана Сальковского, Екатерину Новикову, Иделию Айзятулову, Александра Маркова.</w:t>
      </w:r>
    </w:p>
    <w:p/>
    <w:p>
      <w:pPr>
        <w:pStyle w:val="Heading2"/>
      </w:pPr>
      <w:r>
        <w:t xml:space="preserve">Разминочный вопрос</w:t>
      </w:r>
    </w:p>
    <w:p/>
    <w:p>
      <w:pPr>
        <w:pStyle w:val="Heading4"/>
      </w:pPr>
      <w:r>
        <w:t xml:space="preserve">Вопрос 0</w:t>
      </w:r>
    </w:p>
    <w:p>
      <w:r>
        <w:t xml:space="preserve">Интересно, что клювы пеликанов достаточно длинные. Какое слово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неинтересно.</w:t>
      </w:r>
    </w:p>
    <w:p>
      <w:r>
        <w:rPr>
          <w:b/>
          <w:bCs/>
        </w:rPr>
        <w:t xml:space="preserve">Источники: </w:t>
      </w:r>
      <w:r>
        <w:t xml:space="preserve">мнение автора вопроса.</w:t>
      </w:r>
    </w:p>
    <w:p>
      <w:r>
        <w:rPr>
          <w:b/>
          <w:bCs/>
        </w:rPr>
        <w:t xml:space="preserve">Автор: </w:t>
      </w:r>
      <w:r>
        <w:t xml:space="preserve">Фёдор Жельне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Елизавета Ежергина</w:t>
      </w:r>
    </w:p>
    <w:p/>
    <w:p>
      <w:pPr>
        <w:pStyle w:val="Heading4"/>
      </w:pPr>
      <w:r>
        <w:t xml:space="preserve">Вопрос 1</w:t>
      </w:r>
    </w:p>
    <w:p>
      <w:r>
        <w:t xml:space="preserve">Согласно шутке Родни Дэнджерфилда, его жена настолько холодна к нему, что ее половина ИКСА стала ледяной.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водяной матрас</w:t>
      </w:r>
    </w:p>
    <w:p>
      <w:r>
        <w:rPr>
          <w:b/>
          <w:bCs/>
        </w:rPr>
        <w:t xml:space="preserve">Зачёт: </w:t>
      </w:r>
      <w:r>
        <w:t xml:space="preserve">водный матрас</w:t>
      </w:r>
    </w:p>
    <w:p>
      <w:r>
        <w:rPr>
          <w:b/>
          <w:bCs/>
        </w:rPr>
        <w:t xml:space="preserve">Источники: </w:t>
      </w:r>
      <w:r>
        <w:t xml:space="preserve">https://www.youtube.com/watch?v=Wwydc6fOEwE (19:00)</w:t>
      </w:r>
    </w:p>
    <w:p>
      <w:r>
        <w:rPr>
          <w:b/>
          <w:bCs/>
        </w:rPr>
        <w:t xml:space="preserve">Автор: </w:t>
      </w:r>
      <w:r>
        <w:t xml:space="preserve">Фёдор Жельне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материал: [</w:t>
      </w:r>
    </w:p>
    <w:p>
      <w:r>
        <w:t xml:space="preserve">Shoot a hola in the allah</w:t>
      </w:r>
    </w:p>
    <w:p>
      <w:r>
        <w:t xml:space="preserve">]</w:t>
      </w:r>
    </w:p>
    <w:p>
      <w:r>
        <w:t xml:space="preserve">Мы раздали вам надпись с постера, который был популярен в американской армии в 80-ых годах прошлого века. Какие буквы мы пропустили?</w:t>
      </w:r>
    </w:p>
    <w:p>
      <w:r>
        <w:rPr>
          <w:b/>
          <w:bCs/>
        </w:rPr>
        <w:t xml:space="preserve">Ответ: </w:t>
      </w:r>
      <w:r>
        <w:t xml:space="preserve">yato</w:t>
      </w:r>
    </w:p>
    <w:p>
      <w:r>
        <w:rPr>
          <w:b/>
          <w:bCs/>
        </w:rPr>
        <w:t xml:space="preserve">Комментарий: </w:t>
      </w:r>
      <w:r>
        <w:t xml:space="preserve">предлагали отрабатывать навыки стрельбы на аятолле Хомейни.</w:t>
      </w:r>
    </w:p>
    <w:p>
      <w:r>
        <w:rPr>
          <w:b/>
          <w:bCs/>
        </w:rPr>
        <w:t xml:space="preserve">Источники: </w:t>
      </w:r>
      <w:r>
        <w:t xml:space="preserve">https://www.pinterest.ru/pin/378935756140918333/?lp=true</w:t>
      </w:r>
    </w:p>
    <w:p>
      <w:r>
        <w:rPr>
          <w:b/>
          <w:bCs/>
        </w:rPr>
        <w:t xml:space="preserve">Автор: </w:t>
      </w:r>
      <w:r>
        <w:t xml:space="preserve">Елизавета Ежергина</w:t>
      </w:r>
    </w:p>
    <w:p/>
    <w:p>
      <w:pPr>
        <w:pStyle w:val="Heading4"/>
      </w:pPr>
      <w:r>
        <w:t xml:space="preserve">Вопрос 3</w:t>
      </w:r>
    </w:p>
    <w:p>
      <w:r>
        <w:t xml:space="preserve">Феномен застенчивости лаймы проявляется, по одной из гипотез, из-за ветра, который может повредить соседям; по другой — из-за необходимости доступа света на все уровни. Какое слово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кроны</w:t>
      </w:r>
    </w:p>
    <w:p>
      <w:r>
        <w:rPr>
          <w:b/>
          <w:bCs/>
        </w:rPr>
        <w:t xml:space="preserve">Комментарий: </w:t>
      </w:r>
      <w:r>
        <w:t xml:space="preserve">деревья растут таким образом, что их кроны не соприкасаются и образуют просветы. Логика замены обусловлена названиями болезней — болезни Лайма и болезни Крона.</w:t>
      </w:r>
    </w:p>
    <w:p>
      <w:r>
        <w:rPr>
          <w:b/>
          <w:bCs/>
        </w:rPr>
        <w:t xml:space="preserve">Источники: </w:t>
      </w:r>
      <w:r>
        <w:t xml:space="preserve">https://www.kp.ru/daily/26498/3366974/</w:t>
      </w:r>
    </w:p>
    <w:p>
      <w:r>
        <w:rPr>
          <w:b/>
          <w:bCs/>
        </w:rPr>
        <w:t xml:space="preserve">Автор: </w:t>
      </w:r>
      <w:r>
        <w:t xml:space="preserve">Елизавета Ежергина</w:t>
      </w:r>
    </w:p>
    <w:p/>
    <w:p>
      <w:pPr>
        <w:pStyle w:val="Heading4"/>
      </w:pPr>
      <w:r>
        <w:t xml:space="preserve">Вопрос 4</w:t>
      </w:r>
    </w:p>
    <w:p>
      <w:r>
        <w:t xml:space="preserve">Персонажи десятисерийного мультфильма — двое мальчиков, потерявшиеся в мрачном лесу. Напишите имя птицы, помогающей им выбраться.</w:t>
      </w:r>
    </w:p>
    <w:p>
      <w:r>
        <w:rPr>
          <w:b/>
          <w:bCs/>
        </w:rPr>
        <w:t xml:space="preserve">Ответ: </w:t>
      </w:r>
      <w:r>
        <w:t xml:space="preserve">Беатриче</w:t>
      </w:r>
    </w:p>
    <w:p>
      <w:r>
        <w:rPr>
          <w:b/>
          <w:bCs/>
        </w:rPr>
        <w:t xml:space="preserve">Зачёт: </w:t>
      </w:r>
      <w:r>
        <w:t xml:space="preserve">Беатрис</w:t>
      </w:r>
    </w:p>
    <w:p>
      <w:r>
        <w:rPr>
          <w:b/>
          <w:bCs/>
        </w:rPr>
        <w:t xml:space="preserve">Комментарий: </w:t>
      </w:r>
      <w:r>
        <w:t xml:space="preserve">одна из отсылок к Божественной комедии, которых довольно много в «За садовой изгородью». Десять серий — по количеству кругов ада плюс чистилище.</w:t>
      </w:r>
    </w:p>
    <w:p>
      <w:r>
        <w:rPr>
          <w:b/>
          <w:bCs/>
        </w:rPr>
        <w:t xml:space="preserve">Источники: </w:t>
      </w:r>
      <w:r>
        <w:t xml:space="preserve">м/с Over the Garden Wall</w:t>
      </w:r>
    </w:p>
    <w:p>
      <w:r>
        <w:rPr>
          <w:b/>
          <w:bCs/>
        </w:rPr>
        <w:t xml:space="preserve">Автор: </w:t>
      </w:r>
      <w:r>
        <w:t xml:space="preserve">Елизавета Ежергина</w:t>
      </w:r>
    </w:p>
    <w:p/>
    <w:p>
      <w:pPr>
        <w:pStyle w:val="Heading4"/>
      </w:pPr>
      <w:r>
        <w:t xml:space="preserve">Вопрос 5</w:t>
      </w:r>
    </w:p>
    <w:p>
      <w:r>
        <w:t xml:space="preserve">Дуплет. Два вопроса по 30 секунд обсуждений каждый:
1. Фёдор Успенский отмечает: «Ведическая поэзия — это поэзия неавторская. Мы не знаем, кто был первым поэтом, произнесшим эти совершенно замечательные, глубокие, дремучие по архаике тексты». Напишите в исходном виде слово, которое мы изменили.
2. Фёдор Успенский отмечает: «Совершенно иное дело — геральдическая поэзия, где закон, что поэтическая речь должна быть оформлена соответствующим образом, доведен до вершин лингвистического творчества». Напишите в исходном виде слово, которое мы изменили.</w:t>
      </w:r>
    </w:p>
    <w:p>
      <w:r>
        <w:rPr>
          <w:b/>
          <w:bCs/>
        </w:rPr>
        <w:t xml:space="preserve">Ответ: </w:t>
      </w:r>
      <w:r>
        <w:t xml:space="preserve">1. Эддическая
2. Скальдическая</w:t>
      </w:r>
    </w:p>
    <w:p>
      <w:r>
        <w:rPr>
          <w:b/>
          <w:bCs/>
        </w:rPr>
        <w:t xml:space="preserve">Источники: </w:t>
      </w:r>
      <w:r>
        <w:t xml:space="preserve">https://postnauka.ru/video/49597</w:t>
      </w:r>
    </w:p>
    <w:p>
      <w:r>
        <w:rPr>
          <w:b/>
          <w:bCs/>
        </w:rPr>
        <w:t xml:space="preserve">Автор: </w:t>
      </w:r>
      <w:r>
        <w:t xml:space="preserve">Елизавета Ежергина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762500" cy="476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лингвистике САССЕКСИЗАЦИЯ — это сохранение в слове характеристик окружения утраченной морфемы. Восстановите слово, которое мы заменили в данном предложении.</w:t>
      </w:r>
    </w:p>
    <w:p>
      <w:r>
        <w:rPr>
          <w:b/>
          <w:bCs/>
        </w:rPr>
        <w:t xml:space="preserve">Ответ: </w:t>
      </w:r>
      <w:r>
        <w:t xml:space="preserve">Чеширизация</w:t>
      </w:r>
    </w:p>
    <w:p>
      <w:r>
        <w:rPr>
          <w:b/>
          <w:bCs/>
        </w:rPr>
        <w:t xml:space="preserve">Комментарий: </w:t>
      </w:r>
      <w:r>
        <w:t xml:space="preserve">как улыбка Чеширского кота остается после того, как он сам исчезает, так и окружение не меняется при исчезновении морфемы.</w:t>
      </w:r>
    </w:p>
    <w:p>
      <w:r>
        <w:rPr>
          <w:b/>
          <w:bCs/>
        </w:rPr>
        <w:t xml:space="preserve">Источники: </w:t>
      </w:r>
      <w:r>
        <w:t xml:space="preserve">https://en.wikipedia.org/wiki/Transphonologization</w:t>
      </w:r>
    </w:p>
    <w:p>
      <w:r>
        <w:rPr>
          <w:b/>
          <w:bCs/>
        </w:rPr>
        <w:t xml:space="preserve">Автор: </w:t>
      </w:r>
      <w:r>
        <w:t xml:space="preserve">Елизавета Ежергина</w:t>
      </w:r>
    </w:p>
    <w:p/>
    <w:p>
      <w:pPr>
        <w:pStyle w:val="Heading4"/>
      </w:pPr>
      <w:r>
        <w:t xml:space="preserve">Вопрос 7</w:t>
      </w:r>
    </w:p>
    <w:p>
      <w:r>
        <w:t xml:space="preserve">Луис Уэйн — художник, прославившийся своими картинами, изображающими котов. Ответьте двумя словами, начинающимися на одну и ту же букву, как автор вопроса охарактеризовал Луиса Уэйна.</w:t>
      </w:r>
    </w:p>
    <w:p>
      <w:r>
        <w:rPr>
          <w:b/>
          <w:bCs/>
        </w:rPr>
        <w:t xml:space="preserve">Ответ: </w:t>
      </w:r>
      <w:r>
        <w:t xml:space="preserve">кошачий Кулидж</w:t>
      </w:r>
    </w:p>
    <w:p>
      <w:r>
        <w:rPr>
          <w:b/>
          <w:bCs/>
        </w:rPr>
        <w:t xml:space="preserve">Комментарий: </w:t>
      </w:r>
      <w:r>
        <w:t xml:space="preserve">Кулидж известен в первую очередь картиной с изображением собак, играющих в покер. У Уэйна кошки на картинах зачастую также антропоморфны.</w:t>
      </w:r>
    </w:p>
    <w:p>
      <w:r>
        <w:rPr>
          <w:b/>
          <w:bCs/>
        </w:rPr>
        <w:t xml:space="preserve">Источники: </w:t>
      </w:r>
      <w:r>
        <w:t xml:space="preserve">https://en.wikipedia.org/wiki/Louis_Wain</w:t>
      </w:r>
    </w:p>
    <w:p>
      <w:r>
        <w:rPr>
          <w:b/>
          <w:bCs/>
        </w:rPr>
        <w:t xml:space="preserve">Автор: </w:t>
      </w:r>
      <w:r>
        <w:t xml:space="preserve">Елизавета Ежергина</w:t>
      </w:r>
    </w:p>
    <w:p/>
    <w:p>
      <w:pPr>
        <w:pStyle w:val="Heading4"/>
      </w:pPr>
      <w:r>
        <w:t xml:space="preserve">Вопрос 8</w:t>
      </w:r>
    </w:p>
    <w:p>
      <w:r>
        <w:t xml:space="preserve">Когда у инфантильного героя сериала выпадает зуб, тот решает применить ЕГО и терпит фиаско.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правило трех секунд</w:t>
      </w:r>
    </w:p>
    <w:p>
      <w:r>
        <w:rPr>
          <w:b/>
          <w:bCs/>
        </w:rPr>
        <w:t xml:space="preserve">Зачёт: </w:t>
      </w:r>
      <w:r>
        <w:t xml:space="preserve">правило пяти секунд</w:t>
      </w:r>
    </w:p>
    <w:p>
      <w:r>
        <w:rPr>
          <w:b/>
          <w:bCs/>
        </w:rPr>
        <w:t xml:space="preserve">Комментарий: </w:t>
      </w:r>
      <w:r>
        <w:t xml:space="preserve">распространенное среди детей правило о том, что вовремя поднятое упавшим не считается.</w:t>
      </w:r>
    </w:p>
    <w:p>
      <w:r>
        <w:rPr>
          <w:b/>
          <w:bCs/>
        </w:rPr>
        <w:t xml:space="preserve">Источники: </w:t>
      </w:r>
      <w:r>
        <w:t xml:space="preserve">Parks &amp; Recreations 6х17 (05:15)</w:t>
      </w:r>
    </w:p>
    <w:p>
      <w:r>
        <w:rPr>
          <w:b/>
          <w:bCs/>
        </w:rPr>
        <w:t xml:space="preserve">Автор: </w:t>
      </w:r>
      <w:r>
        <w:t xml:space="preserve">Фёдор Жельне</w:t>
      </w:r>
    </w:p>
    <w:p/>
    <w:p>
      <w:pPr>
        <w:pStyle w:val="Heading4"/>
      </w:pPr>
      <w:r>
        <w:t xml:space="preserve">Вопрос 9</w:t>
      </w:r>
    </w:p>
    <w:p>
      <w:r>
        <w:t xml:space="preserve">Злодей из американского мультфильма превращает своих жертв в котов и снимает видео с ними. Фамилией какого европейского режиссёра он себя называет?</w:t>
      </w:r>
    </w:p>
    <w:p>
      <w:r>
        <w:rPr>
          <w:b/>
          <w:bCs/>
        </w:rPr>
        <w:t xml:space="preserve">Ответ: </w:t>
      </w:r>
      <w:r>
        <w:t xml:space="preserve">Феллини</w:t>
      </w:r>
    </w:p>
    <w:p>
      <w:r>
        <w:rPr>
          <w:b/>
          <w:bCs/>
        </w:rPr>
        <w:t xml:space="preserve">Комментарий: </w:t>
      </w:r>
      <w:r>
        <w:t xml:space="preserve">каламбур feline (англ. кошачий) — Феллини</w:t>
      </w:r>
    </w:p>
    <w:p>
      <w:r>
        <w:rPr>
          <w:b/>
          <w:bCs/>
        </w:rPr>
        <w:t xml:space="preserve">Источники: </w:t>
      </w:r>
      <w:r>
        <w:t xml:space="preserve">Regular Show s7e8</w:t>
      </w:r>
    </w:p>
    <w:p>
      <w:r>
        <w:rPr>
          <w:b/>
          <w:bCs/>
        </w:rPr>
        <w:t xml:space="preserve">Автор: </w:t>
      </w:r>
      <w:r>
        <w:t xml:space="preserve">Елизавета Ежергина</w:t>
      </w:r>
    </w:p>
    <w:p/>
    <w:p>
      <w:pPr>
        <w:pStyle w:val="Heading4"/>
      </w:pPr>
      <w:r>
        <w:t xml:space="preserve">Вопрос 10</w:t>
      </w:r>
    </w:p>
    <w:p>
      <w:r>
        <w:t xml:space="preserve">Пользователь ЖЖ предлагает для определения покупательной способности новый термин в противовес более известному, так как он более репрезентативен — в отличие от ПЕРВОГО, цена на ВТОРОЙ при удорожании золота изменилась не сразу. Назовите ВТОРОЙ словом с удвоенной согласной.</w:t>
      </w:r>
    </w:p>
    <w:p>
      <w:r>
        <w:rPr>
          <w:b/>
          <w:bCs/>
        </w:rPr>
        <w:t xml:space="preserve">Ответ: </w:t>
      </w:r>
      <w:r>
        <w:t xml:space="preserve">воппер</w:t>
      </w:r>
    </w:p>
    <w:p>
      <w:r>
        <w:rPr>
          <w:b/>
          <w:bCs/>
        </w:rPr>
        <w:t xml:space="preserve">Комментарий: </w:t>
      </w:r>
      <w:r>
        <w:t xml:space="preserve">в отличие от стоимости бигмака, при удорожании золота стоимость воппера изменилась не сразу.</w:t>
      </w:r>
    </w:p>
    <w:p>
      <w:r>
        <w:rPr>
          <w:b/>
          <w:bCs/>
        </w:rPr>
        <w:t xml:space="preserve">Источники: </w:t>
      </w:r>
      <w:r>
        <w:t xml:space="preserve">https://alexandrlezhava.livejournal.com/350567.html</w:t>
      </w:r>
    </w:p>
    <w:p>
      <w:r>
        <w:rPr>
          <w:b/>
          <w:bCs/>
        </w:rPr>
        <w:t xml:space="preserve">Автор: </w:t>
      </w:r>
      <w:r>
        <w:t xml:space="preserve">Елизавета Ежергина</w:t>
      </w:r>
    </w:p>
    <w:p/>
    <w:p>
      <w:pPr>
        <w:pStyle w:val="Heading4"/>
      </w:pPr>
      <w:r>
        <w:t xml:space="preserve">Вопрос 11</w:t>
      </w:r>
    </w:p>
    <w:p>
      <w:r>
        <w:t xml:space="preserve">Однажды за обедом ОН налил чай в соусницу, добавил туда сливок и сахара. Гости, следовавшие за его авторитетом, повторили эти действия и заподозрили неладное только, когда ОН поставил соусницу на пол. Назовите ЕГО фамилию.</w:t>
      </w:r>
    </w:p>
    <w:p>
      <w:r>
        <w:rPr>
          <w:b/>
          <w:bCs/>
        </w:rPr>
        <w:t xml:space="preserve">Ответ: </w:t>
      </w:r>
      <w:r>
        <w:t xml:space="preserve">Кулидж</w:t>
      </w:r>
    </w:p>
    <w:p>
      <w:r>
        <w:rPr>
          <w:b/>
          <w:bCs/>
        </w:rPr>
        <w:t xml:space="preserve">Комментарий: </w:t>
      </w:r>
      <w:r>
        <w:t xml:space="preserve">но уже другой — президент США.</w:t>
      </w:r>
    </w:p>
    <w:p>
      <w:r>
        <w:rPr>
          <w:b/>
          <w:bCs/>
        </w:rPr>
        <w:t xml:space="preserve">Источники: </w:t>
      </w:r>
      <w:r>
        <w:t xml:space="preserve">https://books.google.ru/books?id=Hh3-sqILs6wC&amp;pg=PA164&amp;lpg=PA164#v=onepage&amp;q&amp;f=false</w:t>
      </w:r>
    </w:p>
    <w:p>
      <w:r>
        <w:rPr>
          <w:b/>
          <w:bCs/>
        </w:rPr>
        <w:t xml:space="preserve">Автор: </w:t>
      </w:r>
      <w:r>
        <w:t xml:space="preserve">Александр Карчевский</w:t>
      </w:r>
    </w:p>
    <w:p/>
    <w:p>
      <w:pPr>
        <w:pStyle w:val="Heading4"/>
      </w:pPr>
      <w:r>
        <w:t xml:space="preserve">Вопрос 12</w:t>
      </w:r>
    </w:p>
    <w:p>
      <w:r>
        <w:t xml:space="preserve">Дуплет.
1. ИКС предположительно появился в украинском вертепе и изображал празднование после рождения Христа — вначале медленный темп постепенно ускорялся. Назовите ИКС.
2. ЭТО НЕМЕЦКОЕ СЛОВО упоминается в тексте известной песни предположительно потому, что ее заглавный герой обвинялся в шпионаже в пользу Германии во времена царствования Николая II. Напишите ЭТО НЕМЕЦКОЕ СЛОВО.</w:t>
      </w:r>
    </w:p>
    <w:p>
      <w:r>
        <w:rPr>
          <w:b/>
          <w:bCs/>
        </w:rPr>
        <w:t xml:space="preserve">Ответ: </w:t>
      </w:r>
      <w:r>
        <w:t xml:space="preserve">1. казачок.
2. wunderbar.</w:t>
      </w:r>
    </w:p>
    <w:p>
      <w:r>
        <w:rPr>
          <w:b/>
          <w:bCs/>
        </w:rPr>
        <w:t xml:space="preserve">Комментарий: </w:t>
      </w:r>
      <w:r>
        <w:t xml:space="preserve">But the kazachok he danced really wunderbar – строка из известной композиции Boney M «Rasputin».</w:t>
      </w:r>
    </w:p>
    <w:p>
      <w:r>
        <w:rPr>
          <w:b/>
          <w:bCs/>
        </w:rPr>
        <w:t xml:space="preserve">Источники: </w:t>
      </w:r>
      <w:r>
        <w:t xml:space="preserve">1. https://ru.wikipedia.org/wiki/Казачок
2. https://genius.com/14792413</w:t>
      </w:r>
    </w:p>
    <w:p>
      <w:r>
        <w:rPr>
          <w:b/>
          <w:bCs/>
        </w:rPr>
        <w:t xml:space="preserve">Автор: </w:t>
      </w:r>
      <w:r>
        <w:t xml:space="preserve">Елизавета Ежергина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Мария Иванова</w:t>
      </w:r>
    </w:p>
    <w:p/>
    <w:p>
      <w:pPr>
        <w:pStyle w:val="Heading4"/>
      </w:pPr>
      <w:r>
        <w:t xml:space="preserve">Вопрос 13</w:t>
      </w:r>
    </w:p>
    <w:p>
      <w:r>
        <w:t xml:space="preserve">У Франца Кафки не получалось сделать предложение Фелиции Бауэр. По словам Флориана Иллиеса, в посланиях, то намекающих на свадьбу, то отзывающих намеки обратно, Кафка изобрел ТАКОЕ ОНО. ОНО есть и в речи носителей жестовых языков. Что мы заменили на ТАКОЕ ОНО?</w:t>
      </w:r>
    </w:p>
    <w:p>
      <w:r>
        <w:rPr>
          <w:b/>
          <w:bCs/>
        </w:rPr>
        <w:t xml:space="preserve">Ответ: </w:t>
      </w:r>
      <w:r>
        <w:t xml:space="preserve">письменное заикание.</w:t>
      </w:r>
    </w:p>
    <w:p>
      <w:r>
        <w:rPr>
          <w:b/>
          <w:bCs/>
        </w:rPr>
        <w:t xml:space="preserve">Комментарий: </w:t>
      </w:r>
      <w:r>
        <w:t xml:space="preserve">Кафка как будто бы заикался, не в силах предложить руку и сердце Фелиции.</w:t>
      </w:r>
    </w:p>
    <w:p>
      <w:r>
        <w:rPr>
          <w:b/>
          <w:bCs/>
        </w:rPr>
        <w:t xml:space="preserve">Источники: </w:t>
      </w:r>
      <w:r>
        <w:t xml:space="preserve">Флориан Иллиес, «1913: лето целого века»</w:t>
      </w:r>
    </w:p>
    <w:p>
      <w:r>
        <w:rPr>
          <w:b/>
          <w:bCs/>
        </w:rPr>
        <w:t xml:space="preserve">Автор: </w:t>
      </w:r>
      <w:r>
        <w:t xml:space="preserve">Мария Иванова</w:t>
      </w:r>
    </w:p>
    <w:p/>
    <w:p>
      <w:pPr>
        <w:pStyle w:val="Heading4"/>
      </w:pPr>
      <w:r>
        <w:t xml:space="preserve">Вопрос 14</w:t>
      </w:r>
    </w:p>
    <w:p>
      <w:r>
        <w:t xml:space="preserve">Одна из особенностей птицы китоглава — способность долго стоять без движения. В заповеднике Вальсро́де на информационной табличке об этой птице написано «ПРОПУСК». Видеоигру «ПРОПУСК» отличает от других платформеров возможность поворачивать игровой мир. Какое выражение из четырех слов мы заменили на «ПРОПУСК»?</w:t>
      </w:r>
    </w:p>
    <w:p>
      <w:r>
        <w:rPr>
          <w:b/>
          <w:bCs/>
        </w:rPr>
        <w:t xml:space="preserve">Ответ: </w:t>
      </w:r>
      <w:r>
        <w:t xml:space="preserve">И все-таки она вертится.</w:t>
      </w:r>
    </w:p>
    <w:p>
      <w:r>
        <w:rPr>
          <w:b/>
          <w:bCs/>
        </w:rPr>
        <w:t xml:space="preserve">Комментарий: </w:t>
      </w:r>
      <w:r>
        <w:t xml:space="preserve">И всё-таки китоглав вертится, даже если мы этого не видим. And Yet It Moves — двухмерная компьютерная игра-платформер от независимой студии Broken Rules, где игровой мир можно вращать на 90 и 180 градусов.</w:t>
      </w:r>
    </w:p>
    <w:p>
      <w:r>
        <w:rPr>
          <w:b/>
          <w:bCs/>
        </w:rPr>
        <w:t xml:space="preserve">Источники: </w:t>
      </w:r>
      <w:r>
        <w:t xml:space="preserve">1. https://ru.wikipedia.org/wiki/Китоглав
2. https://ru.wikipedia.org/wiki/And_Yet_It_Moves</w:t>
      </w:r>
    </w:p>
    <w:p>
      <w:r>
        <w:rPr>
          <w:b/>
          <w:bCs/>
        </w:rPr>
        <w:t xml:space="preserve">Автор: </w:t>
      </w:r>
      <w:r>
        <w:t xml:space="preserve">Мария Иванова</w:t>
      </w:r>
    </w:p>
    <w:p/>
    <w:p>
      <w:pPr>
        <w:pStyle w:val="Heading4"/>
      </w:pPr>
      <w:r>
        <w:t xml:space="preserve">Вопрос 15</w:t>
      </w:r>
    </w:p>
    <w:p>
      <w:r>
        <w:t xml:space="preserve">Согласно статье о литературном стиле, Набоков обращается с английским языком так, словно ДЕЛАЕТ ЭТО. Иногда дети погибают от удушья, когда ЭТАЮТ ДЕЛО. Какие три слова мы заменили на ДЕЛАТЬ ЭТО?</w:t>
      </w:r>
    </w:p>
    <w:p>
      <w:r>
        <w:rPr>
          <w:b/>
          <w:bCs/>
        </w:rPr>
        <w:t xml:space="preserve">Ответ: </w:t>
      </w:r>
      <w:r>
        <w:t xml:space="preserve">играть с едой</w:t>
      </w:r>
    </w:p>
    <w:p>
      <w:r>
        <w:rPr>
          <w:b/>
          <w:bCs/>
        </w:rPr>
        <w:t xml:space="preserve">Комментарий: </w:t>
      </w:r>
      <w:r>
        <w:t xml:space="preserve">ЭТАЮТ ДЕЛО — едят игрушки. При написании «Лолиты» Набоков использовал нарочито сложные необычные конструкции, а в 2013 году семеро американских детей погибли, подавившись съеденной игрушкой.</w:t>
      </w:r>
    </w:p>
    <w:p>
      <w:r>
        <w:rPr>
          <w:b/>
          <w:bCs/>
        </w:rPr>
        <w:t xml:space="preserve">Источники: </w:t>
      </w:r>
      <w:r>
        <w:t xml:space="preserve">1. https://lithub.com/the-pure-pleasure-of-reading-lolitas-first-100-pages/
2. https://www.cpsc.gov/s3fs-public/pdfs/ToyReport2013.pdf</w:t>
      </w:r>
    </w:p>
    <w:p>
      <w:r>
        <w:rPr>
          <w:b/>
          <w:bCs/>
        </w:rPr>
        <w:t xml:space="preserve">Автор: </w:t>
      </w:r>
      <w:r>
        <w:t xml:space="preserve">Мария Иванова</w:t>
      </w:r>
    </w:p>
    <w:p/>
    <w:p>
      <w:pPr>
        <w:pStyle w:val="Heading4"/>
      </w:pPr>
      <w:r>
        <w:t xml:space="preserve">Вопрос 16</w:t>
      </w:r>
    </w:p>
    <w:p>
      <w:r>
        <w:t xml:space="preserve">В вопросе есть замена. Александр Волошин не верил в скорый арест Ходорковского, ведь это было бы НЕДОКРУТОМ, но Путин, по словам Михаила Зыгаря, решил НЕДОКРУТИТЬ. Редакторы верят, что НЕДОКРУТИТЬ и прийти к ответу будет легко. Какое слово мы заменили на НЕДОКРУТ?</w:t>
      </w:r>
    </w:p>
    <w:p>
      <w:r>
        <w:rPr>
          <w:b/>
          <w:bCs/>
        </w:rPr>
        <w:t xml:space="preserve">Ответ: </w:t>
      </w:r>
      <w:r>
        <w:t xml:space="preserve">перебор</w:t>
      </w:r>
    </w:p>
    <w:p>
      <w:r>
        <w:rPr>
          <w:b/>
          <w:bCs/>
        </w:rPr>
        <w:t xml:space="preserve">Комментарий: </w:t>
      </w:r>
      <w:r>
        <w:t xml:space="preserve">Путин, так сказать, решил перебрать и дал добро на арест Ходорковского. Недокрут — другая ЧГК-реалия.</w:t>
      </w:r>
    </w:p>
    <w:p>
      <w:r>
        <w:rPr>
          <w:b/>
          <w:bCs/>
        </w:rPr>
        <w:t xml:space="preserve">Источники: </w:t>
      </w:r>
      <w:r>
        <w:t xml:space="preserve">Михаил Зыгарь, «Вся кремлёвская рать»</w:t>
      </w:r>
    </w:p>
    <w:p>
      <w:r>
        <w:rPr>
          <w:b/>
          <w:bCs/>
        </w:rPr>
        <w:t xml:space="preserve">Автор: </w:t>
      </w:r>
      <w:r>
        <w:t xml:space="preserve">Мария Иванова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752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Янис Ксенакис — композитор и математик. В своей работе Pithoprakta [Питопра́кта] он представляет музыку в виде ЭТОГО.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движение частиц</w:t>
      </w:r>
    </w:p>
    <w:p>
      <w:r>
        <w:rPr>
          <w:b/>
          <w:bCs/>
        </w:rPr>
        <w:t xml:space="preserve">Зачёт: </w:t>
      </w:r>
      <w:r>
        <w:t xml:space="preserve">движение газа, Броуновское движение</w:t>
      </w:r>
    </w:p>
    <w:p>
      <w:r>
        <w:rPr>
          <w:b/>
          <w:bCs/>
        </w:rPr>
        <w:t xml:space="preserve">Комментарий: </w:t>
      </w:r>
      <w:r>
        <w:t xml:space="preserve">Ксенакис хотел совместить математику и музыку, создав так называемую стохастическую музыку. Каждый инструмент «Питопракты» — частица. По мере развития пьесы в ней меняются температура и давление. На раздаточном материале — партитура пьесы, показывающая движение частиц наглядно.</w:t>
      </w:r>
    </w:p>
    <w:p>
      <w:r>
        <w:rPr>
          <w:b/>
          <w:bCs/>
        </w:rPr>
        <w:t xml:space="preserve">Источники: </w:t>
      </w:r>
      <w:r>
        <w:t xml:space="preserve">https://music7703lsu.wordpress.com/2017/04/02/pithoprakta-by-iannis-xenakis/</w:t>
      </w:r>
    </w:p>
    <w:p>
      <w:r>
        <w:rPr>
          <w:b/>
          <w:bCs/>
        </w:rPr>
        <w:t xml:space="preserve">Автор: </w:t>
      </w:r>
      <w:r>
        <w:t xml:space="preserve">Мария Иванова</w:t>
      </w:r>
    </w:p>
    <w:p/>
    <w:p>
      <w:pPr>
        <w:pStyle w:val="Heading4"/>
      </w:pPr>
      <w:r>
        <w:t xml:space="preserve">Вопрос 18</w:t>
      </w:r>
    </w:p>
    <w:p>
      <w:r>
        <w:t xml:space="preserve">Соприкасание головами — свойственный только человеку способ выражения привязанности. По одной из версий, он появился в древности для взаимной передачи ТАКИХ вшей, контакт с которыми повышает иммунитет к смертельно опасным СЯКИМ вшам. Ответьте, что было СЯКИМ в произведении, изданном в 1950 году.</w:t>
      </w:r>
    </w:p>
    <w:p>
      <w:r>
        <w:rPr>
          <w:b/>
          <w:bCs/>
        </w:rPr>
        <w:t xml:space="preserve">Ответ: </w:t>
      </w:r>
      <w:r>
        <w:t xml:space="preserve">шкаф</w:t>
      </w:r>
    </w:p>
    <w:p>
      <w:r>
        <w:rPr>
          <w:b/>
          <w:bCs/>
        </w:rPr>
        <w:t xml:space="preserve">Комментарий: </w:t>
      </w:r>
      <w:r>
        <w:t xml:space="preserve">ТАКИЕ и СЯКИЕ вши — головные и платяные. Только вторые переносят смертельно опасный тиф, а ранний контакт с безопасными головными вшами, по одной из версий, повышает иммунитет организма и к обоим видам паразитов, и к передаваемым ими болезням.</w:t>
      </w:r>
    </w:p>
    <w:p>
      <w:r>
        <w:rPr>
          <w:b/>
          <w:bCs/>
        </w:rPr>
        <w:t xml:space="preserve">Источники: </w:t>
      </w:r>
      <w:r>
        <w:t xml:space="preserve">1. https://en.wikipedia.org/wiki/Touching_heads
2. http://www.zoologia.hu/list/Why_infest.pdf</w:t>
      </w:r>
    </w:p>
    <w:p>
      <w:r>
        <w:rPr>
          <w:b/>
          <w:bCs/>
        </w:rPr>
        <w:t xml:space="preserve">Автор: </w:t>
      </w:r>
      <w:r>
        <w:t xml:space="preserve">Мария Иванова</w:t>
      </w:r>
    </w:p>
    <w:p/>
    <w:p>
      <w:pPr>
        <w:pStyle w:val="Heading4"/>
      </w:pPr>
      <w:r>
        <w:t xml:space="preserve">Вопрос 19</w:t>
      </w:r>
    </w:p>
    <w:p>
      <w:r>
        <w:t xml:space="preserve">В XIX веке образ святого Себастьяна изменился. Символичные стрелы, пронзающие его тело, изображались и раньше, но затем его лицо стало женственным и нежным, а тело — мускулистым, что возвело его в своеобразный культ. Как ни парадоксально, образ святого Себастьяна — ОНА. Назовите ЕЁ одним словом, используя дефис.</w:t>
      </w:r>
    </w:p>
    <w:p>
      <w:r>
        <w:rPr>
          <w:b/>
          <w:bCs/>
        </w:rPr>
        <w:t xml:space="preserve">Ответ: </w:t>
      </w:r>
      <w:r>
        <w:t xml:space="preserve">гей-икона</w:t>
      </w:r>
    </w:p>
    <w:p>
      <w:r>
        <w:rPr>
          <w:b/>
          <w:bCs/>
        </w:rPr>
        <w:t xml:space="preserve">Комментарий: </w:t>
      </w:r>
      <w:r>
        <w:t xml:space="preserve">к рубежу XIX и XX веков образ святого Себастьяна стал негласным символом гомоэротизма.</w:t>
      </w:r>
    </w:p>
    <w:p>
      <w:r>
        <w:rPr>
          <w:b/>
          <w:bCs/>
        </w:rPr>
        <w:t xml:space="preserve">Источники: </w:t>
      </w:r>
      <w:r>
        <w:t xml:space="preserve">https://en.wikipedia.org/wiki/Gay_icon</w:t>
      </w:r>
    </w:p>
    <w:p>
      <w:r>
        <w:rPr>
          <w:b/>
          <w:bCs/>
        </w:rPr>
        <w:t xml:space="preserve">Автор: </w:t>
      </w:r>
      <w:r>
        <w:t xml:space="preserve">Мария Иванова</w:t>
      </w:r>
    </w:p>
    <w:p/>
    <w:p>
      <w:pPr>
        <w:pStyle w:val="Heading4"/>
      </w:pPr>
      <w:r>
        <w:t xml:space="preserve">Вопрос 20</w:t>
      </w:r>
    </w:p>
    <w:p>
      <w:r>
        <w:t xml:space="preserve">Один скандальный писатель представил жюри литературной премии подготовленный в спешке короткий роман «ПРОПУСК». Забавно, что обсуждение романа составило более полумиллиона знаков текста. Восстановите содержимое пропуска и сдайте его на бланке.</w:t>
      </w:r>
    </w:p>
    <w:p>
      <w:r>
        <w:rPr>
          <w:b/>
          <w:bCs/>
        </w:rPr>
        <w:t xml:space="preserve">Ответ: </w:t>
      </w:r>
      <w:r>
        <w:t xml:space="preserve">[пустой бланк]</w:t>
      </w:r>
    </w:p>
    <w:p>
      <w:r>
        <w:rPr>
          <w:b/>
          <w:bCs/>
        </w:rPr>
        <w:t xml:space="preserve">Зачёт: </w:t>
      </w:r>
      <w:r>
        <w:t xml:space="preserve">слово «пробел» на русском или на английском</w:t>
      </w:r>
    </w:p>
    <w:p>
      <w:r>
        <w:rPr>
          <w:b/>
          <w:bCs/>
        </w:rPr>
        <w:t xml:space="preserve">Комментарий: </w:t>
      </w:r>
      <w:r>
        <w:t xml:space="preserve">на премию Арт-Тенёта 98 Баян Ширянов отправил роман «Пробел», состоящий из одного знака пробела. Роман был номинирован и широко обсуждался в литературных кругах.</w:t>
      </w:r>
    </w:p>
    <w:p>
      <w:r>
        <w:rPr>
          <w:b/>
          <w:bCs/>
        </w:rPr>
        <w:t xml:space="preserve">Источники: </w:t>
      </w:r>
      <w:r>
        <w:t xml:space="preserve">https://ru.wikipedia.org/wiki/Баян_Ширянов</w:t>
      </w:r>
    </w:p>
    <w:p>
      <w:r>
        <w:rPr>
          <w:b/>
          <w:bCs/>
        </w:rPr>
        <w:t xml:space="preserve">Автор: </w:t>
      </w:r>
      <w:r>
        <w:t xml:space="preserve">Мария Иванова</w:t>
      </w:r>
    </w:p>
    <w:p/>
    <w:p>
      <w:pPr>
        <w:pStyle w:val="Heading4"/>
      </w:pPr>
      <w:r>
        <w:t xml:space="preserve">Вопрос 21</w:t>
      </w:r>
    </w:p>
    <w:p>
      <w:r>
        <w:t xml:space="preserve">Борис Виан сравнивает освещённую фонарями улицу после дождя с НЕЙ. Какой заглавный герой произведения 2010 года стал ЕЮ?</w:t>
      </w:r>
    </w:p>
    <w:p>
      <w:r>
        <w:rPr>
          <w:b/>
          <w:bCs/>
        </w:rPr>
        <w:t xml:space="preserve">Ответ: </w:t>
      </w:r>
      <w:r>
        <w:t xml:space="preserve">аксолотль</w:t>
      </w:r>
    </w:p>
    <w:p>
      <w:r>
        <w:rPr>
          <w:b/>
          <w:bCs/>
        </w:rPr>
        <w:t xml:space="preserve">Комментарий: </w:t>
      </w:r>
      <w:r>
        <w:t xml:space="preserve">мокрую тёмную с оранжевыми пятнами света улицу Борис Виан сравнивает с саламандрой, а в песне «Axolotl song» [Ведущему: Аксоло́тль сонг] ею закономерно стал аксолотль.</w:t>
      </w:r>
    </w:p>
    <w:p>
      <w:r>
        <w:rPr>
          <w:b/>
          <w:bCs/>
        </w:rPr>
        <w:t xml:space="preserve">Источники: </w:t>
      </w:r>
      <w:r>
        <w:t xml:space="preserve">1. Б. Виан. Печальная история
2. https://youtu.be/MxA0QVGVEJw</w:t>
      </w:r>
    </w:p>
    <w:p>
      <w:r>
        <w:rPr>
          <w:b/>
          <w:bCs/>
        </w:rPr>
        <w:t xml:space="preserve">Автор: </w:t>
      </w:r>
      <w:r>
        <w:t xml:space="preserve">Александр Карчевский</w:t>
      </w:r>
    </w:p>
    <w:p/>
    <w:p>
      <w:pPr>
        <w:pStyle w:val="Heading4"/>
      </w:pPr>
      <w:r>
        <w:t xml:space="preserve">Вопрос 22</w:t>
      </w:r>
    </w:p>
    <w:p>
      <w:r>
        <w:t xml:space="preserve">Внимание, в вопросе есть замены.
Родившийся в Трансильвании Говорун редко говорит на сцене, предоставляя это Трансу. Кого мы заменили на Транса и Говоруна?</w:t>
      </w:r>
    </w:p>
    <w:p>
      <w:r>
        <w:rPr>
          <w:b/>
          <w:bCs/>
        </w:rPr>
        <w:t xml:space="preserve">Ответ: </w:t>
      </w:r>
      <w:r>
        <w:t xml:space="preserve">Пенн и Теллер</w:t>
      </w:r>
    </w:p>
    <w:p>
      <w:r>
        <w:rPr>
          <w:b/>
          <w:bCs/>
        </w:rPr>
        <w:t xml:space="preserve">Комментарий: </w:t>
      </w:r>
      <w:r>
        <w:t xml:space="preserve">Родившийся в Пенсильвании Теллер, псевдоним которого переводится как «рассказчик» или «говорун» почти всегда молчит на сцене. Вместе с Пенном они образовали известный дуэт иллюзионистов.</w:t>
      </w:r>
    </w:p>
    <w:p>
      <w:r>
        <w:rPr>
          <w:b/>
          <w:bCs/>
        </w:rPr>
        <w:t xml:space="preserve">Источники: </w:t>
      </w:r>
      <w:r>
        <w:t xml:space="preserve">1. https://en.m.wikipedia.org/wiki/Teller_(magician)
2. https://en.m.wikipedia.org/wiki/Penn_&amp;_Teller</w:t>
      </w:r>
    </w:p>
    <w:p>
      <w:r>
        <w:rPr>
          <w:b/>
          <w:bCs/>
        </w:rPr>
        <w:t xml:space="preserve">Автор: </w:t>
      </w:r>
      <w:r>
        <w:t xml:space="preserve">Александр Карчевский</w:t>
      </w:r>
    </w:p>
    <w:p/>
    <w:p>
      <w:pPr>
        <w:pStyle w:val="Heading4"/>
      </w:pPr>
      <w:r>
        <w:t xml:space="preserve">Вопрос 23</w:t>
      </w:r>
    </w:p>
    <w:p>
      <w:r>
        <w:t xml:space="preserve">Эндометриоз — заболевание, при котором клетки внутреннего слоя матки разрастаются далеко за ее пределы, иногда в не связанных с ней органах. Неудивительно, что исторически ОНИ чаще наблюдались у женщин. Назовите ИХ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стигматы</w:t>
      </w:r>
    </w:p>
    <w:p>
      <w:r>
        <w:rPr>
          <w:b/>
          <w:bCs/>
        </w:rPr>
        <w:t xml:space="preserve">Комментарий: </w:t>
      </w:r>
      <w:r>
        <w:t xml:space="preserve">попадая в ткани глаз, клетки эндометрия отторгаются каждый месяц вместе с эндометрием матки, вызывая кровавые слезы. Кровавые слезы и кровавый пот, который также может быть вызван эндометриозом, относятся к стигматам.</w:t>
      </w:r>
    </w:p>
    <w:p>
      <w:r>
        <w:rPr>
          <w:b/>
          <w:bCs/>
        </w:rPr>
        <w:t xml:space="preserve">Источники: </w:t>
      </w:r>
      <w:r>
        <w:t xml:space="preserve">1. https://ru.wikipedia.org/wiki/Эндометриоз,
2. https://en.wikipedia.org/wiki/Stigmata</w:t>
      </w:r>
    </w:p>
    <w:p>
      <w:r>
        <w:rPr>
          <w:b/>
          <w:bCs/>
        </w:rPr>
        <w:t xml:space="preserve">Автор: </w:t>
      </w:r>
      <w:r>
        <w:t xml:space="preserve">Мария Иванова</w:t>
      </w:r>
    </w:p>
    <w:p/>
    <w:p>
      <w:pPr>
        <w:pStyle w:val="Heading4"/>
      </w:pPr>
      <w:r>
        <w:t xml:space="preserve">Вопрос 24</w:t>
      </w:r>
    </w:p>
    <w:p>
      <w:r>
        <w:t xml:space="preserve">Хамелеоны меняют цвет в случае раздражения, удивления или испуга, а в расслабленном состоянии сохраняют зелёную окраску. Один ютьюб-канал образно сравнивает хамелеонов с НИМИ. Назовите ИХ.</w:t>
      </w:r>
    </w:p>
    <w:p>
      <w:r>
        <w:rPr>
          <w:b/>
          <w:bCs/>
        </w:rPr>
        <w:t xml:space="preserve">Ответ: </w:t>
      </w:r>
      <w:r>
        <w:t xml:space="preserve">кольца настроения</w:t>
      </w:r>
    </w:p>
    <w:p>
      <w:r>
        <w:rPr>
          <w:b/>
          <w:bCs/>
        </w:rPr>
        <w:t xml:space="preserve">Зачёт: </w:t>
      </w:r>
      <w:r>
        <w:t xml:space="preserve">mood rings; описательные ответы вроде «кольца, меняющие цвет в зависимости от настроения»</w:t>
      </w:r>
    </w:p>
    <w:p>
      <w:r>
        <w:rPr>
          <w:b/>
          <w:bCs/>
        </w:rPr>
        <w:t xml:space="preserve">Комментарий: </w:t>
      </w:r>
      <w:r>
        <w:t xml:space="preserve">Кольцо настроения — модный в прошлых десятилетиях аксессуар, меняющий цвет якобы в зависимости от настроения. При комнатной температуре кольца настроения, как и спокойные хамелеоны, сине-зеленые.</w:t>
      </w:r>
    </w:p>
    <w:p>
      <w:r>
        <w:rPr>
          <w:b/>
          <w:bCs/>
        </w:rPr>
        <w:t xml:space="preserve">Источники: </w:t>
      </w:r>
      <w:r>
        <w:t xml:space="preserve">Nature’s Mood Rings: How Chameleons Really Change Color | Deep Look // https://www.youtube.com/watch?v=Kp9W-_W8rCM</w:t>
      </w:r>
    </w:p>
    <w:p>
      <w:r>
        <w:rPr>
          <w:b/>
          <w:bCs/>
        </w:rPr>
        <w:t xml:space="preserve">Автор: </w:t>
      </w:r>
      <w:r>
        <w:t xml:space="preserve">Мария Иванова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Рузель Халиуллин</w:t>
      </w:r>
    </w:p>
    <w:p/>
    <w:p>
      <w:pPr>
        <w:pStyle w:val="Heading4"/>
      </w:pPr>
      <w:r>
        <w:t xml:space="preserve">Вопрос 25</w:t>
      </w:r>
    </w:p>
    <w:p>
      <w:r>
        <w:t xml:space="preserve">[Раздаточный материал: ?
]</w:t>
      </w:r>
    </w:p>
    <w:p>
      <w:r>
        <w:rPr>
          <w:b/>
          <w:bCs/>
        </w:rPr>
        <w:t xml:space="preserve">Ответ: </w:t>
      </w:r>
      <w:r>
        <w:t xml:space="preserve">какие восемь слов мы пропустили в тексте вопроса.</w:t>
      </w:r>
    </w:p>
    <w:p>
      <w:r>
        <w:rPr>
          <w:b/>
          <w:bCs/>
        </w:rPr>
        <w:t xml:space="preserve">Зачёт: </w:t>
      </w:r>
      <w:r>
        <w:t xml:space="preserve">синонимичные ответы с указанием соответствующего им числа слов или без него.
Незачёт с отвращением: !</w:t>
      </w:r>
    </w:p>
    <w:p>
      <w:r>
        <w:rPr>
          <w:b/>
          <w:bCs/>
        </w:rPr>
        <w:t xml:space="preserve">Комментарий: </w:t>
      </w:r>
      <w:r>
        <w:t xml:space="preserve">будьте готовы к тому, что этот тур будет тяжелым, и что часть вопросов может вызвать у вас скорее ощущение пустоты, нежели удовлетворения.</w:t>
      </w:r>
    </w:p>
    <w:p>
      <w:r>
        <w:rPr>
          <w:b/>
          <w:bCs/>
        </w:rPr>
        <w:t xml:space="preserve">Источники: </w:t>
      </w:r>
      <w:r>
        <w:t xml:space="preserve">соображения Павла Семенюка</w:t>
      </w:r>
    </w:p>
    <w:p>
      <w:r>
        <w:rPr>
          <w:b/>
          <w:bCs/>
        </w:rPr>
        <w:t xml:space="preserve">Автор: </w:t>
      </w:r>
      <w:r>
        <w:t xml:space="preserve">Рузель Халиуллин</w:t>
      </w:r>
    </w:p>
    <w:p/>
    <w:p>
      <w:pPr>
        <w:pStyle w:val="Heading4"/>
      </w:pPr>
      <w:r>
        <w:t xml:space="preserve">Вопрос 26</w:t>
      </w:r>
    </w:p>
    <w:p>
      <w:r>
        <w:t xml:space="preserve">Подпись к фотографии Билла Клинтона и Моники Левински гласит, что когда-то президент не переживал, если кто-нибудь ДЕЛАЛ ЭТО. Назовите человека, который СДЕЛАЛ ЭТО 26 августа 2016 года в Сан-Франциско.</w:t>
      </w:r>
    </w:p>
    <w:p>
      <w:r>
        <w:rPr>
          <w:b/>
          <w:bCs/>
        </w:rPr>
        <w:t xml:space="preserve">Ответ: </w:t>
      </w:r>
      <w:r>
        <w:t xml:space="preserve">Колин Кэперник</w:t>
      </w:r>
    </w:p>
    <w:p>
      <w:r>
        <w:rPr>
          <w:b/>
          <w:bCs/>
        </w:rPr>
        <w:t xml:space="preserve">Зачёт: </w:t>
      </w:r>
      <w:r>
        <w:t xml:space="preserve">Колин Каперник, по фамилии.</w:t>
      </w:r>
    </w:p>
    <w:p>
      <w:r>
        <w:rPr>
          <w:b/>
          <w:bCs/>
        </w:rPr>
        <w:t xml:space="preserve">Комментарий: </w:t>
      </w:r>
      <w:r>
        <w:t xml:space="preserve">сделать это — встать на колено. В шутке обыгрываются сексуальные отношения Билла Клинтона и Моники Левински, а также скандал в американском спорте 2016 года, когда квотербе́к Сан-Франциско Фо́рти-На́йнерс встал на колено при исполнении гимна США. Эта акция получила достаточно резкую критику со стороны нынешнего президента США — Дональда Трампа</w:t>
      </w:r>
    </w:p>
    <w:p>
      <w:r>
        <w:rPr>
          <w:b/>
          <w:bCs/>
        </w:rPr>
        <w:t xml:space="preserve">Источники: </w:t>
      </w:r>
      <w:r>
        <w:t xml:space="preserve">1. https://imgur.com/gallery/Fnn0C
2. https://bleacherreport.com/articles/2660085-colin-kaepernick-sits-during-national-anthem- before-packers-vs-49ers</w:t>
      </w:r>
    </w:p>
    <w:p>
      <w:r>
        <w:rPr>
          <w:b/>
          <w:bCs/>
        </w:rPr>
        <w:t xml:space="preserve">Автор: </w:t>
      </w:r>
      <w:r>
        <w:t xml:space="preserve">Рузель Халиуллин</w:t>
      </w:r>
    </w:p>
    <w:p/>
    <w:p>
      <w:pPr>
        <w:pStyle w:val="Heading4"/>
      </w:pPr>
      <w:r>
        <w:t xml:space="preserve">Вопрос 27</w:t>
      </w:r>
    </w:p>
    <w:p>
      <w:r>
        <w:t xml:space="preserve">[Раздаточный материал: (onversation)]
На раздаточном материале фрагмент названия видео с интервью композитора. Назовите этого композитора.</w:t>
      </w:r>
    </w:p>
    <w:p>
      <w:r>
        <w:rPr>
          <w:b/>
          <w:bCs/>
        </w:rPr>
        <w:t xml:space="preserve">Ответ: </w:t>
      </w:r>
      <w:r>
        <w:t xml:space="preserve">Терри Райли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название видео «Terry Riley In C(onversation)» обыгрывает название самой известной работы композитора «In C».</w:t>
      </w:r>
    </w:p>
    <w:p>
      <w:r>
        <w:rPr>
          <w:b/>
          <w:bCs/>
        </w:rPr>
        <w:t xml:space="preserve">Источники: </w:t>
      </w:r>
      <w:r>
        <w:t xml:space="preserve">1. https://youtu.be/7rnf35ukAs0
2. https://en.wikipedia.org/wiki/In_C</w:t>
      </w:r>
    </w:p>
    <w:p>
      <w:r>
        <w:rPr>
          <w:b/>
          <w:bCs/>
        </w:rPr>
        <w:t xml:space="preserve">Автор: </w:t>
      </w:r>
      <w:r>
        <w:t xml:space="preserve">Рузель Халиуллин</w:t>
      </w:r>
    </w:p>
    <w:p/>
    <w:p>
      <w:pPr>
        <w:pStyle w:val="Heading4"/>
      </w:pPr>
      <w:r>
        <w:t xml:space="preserve">Вопрос 28</w:t>
      </w:r>
    </w:p>
    <w:p>
      <w:r>
        <w:t xml:space="preserve">Алисию Сильверстоун спросили, не предала ли она феминизм при съемках сцены, где её героиня кусает героя Колина Фаррелла. Алисия отшутилась тем, что она женщина, и это ей свойственно. Напишите слово, которое мы заменили.</w:t>
      </w:r>
    </w:p>
    <w:p>
      <w:r>
        <w:rPr>
          <w:b/>
          <w:bCs/>
        </w:rPr>
        <w:t xml:space="preserve">Ответ: </w:t>
      </w:r>
      <w:r>
        <w:t xml:space="preserve">веганство</w:t>
      </w:r>
    </w:p>
    <w:p>
      <w:r>
        <w:rPr>
          <w:b/>
          <w:bCs/>
        </w:rPr>
        <w:t xml:space="preserve">Зачёт: </w:t>
      </w:r>
      <w:r>
        <w:t xml:space="preserve">веганизм, вегетарианство</w:t>
      </w:r>
    </w:p>
    <w:p>
      <w:r>
        <w:rPr>
          <w:b/>
          <w:bCs/>
        </w:rPr>
        <w:t xml:space="preserve">Комментарий: </w:t>
      </w:r>
      <w:r>
        <w:t xml:space="preserve">на вопрос интервьюера, не нарушает ли укус существа из мяса и крови заповеди веганства, актриса ответила, что такое поведение для неё нормально, ведь мужская плоть периодически оказывается у неё во рту.</w:t>
      </w:r>
    </w:p>
    <w:p>
      <w:r>
        <w:rPr>
          <w:b/>
          <w:bCs/>
        </w:rPr>
        <w:t xml:space="preserve">Источники: </w:t>
      </w:r>
      <w:r>
        <w:t xml:space="preserve">https://ew.com/movies/2017/10/04/alicia-silverstone-killing-sacred-deer-colin-farrell- hand</w:t>
      </w:r>
    </w:p>
    <w:p>
      <w:r>
        <w:rPr>
          <w:b/>
          <w:bCs/>
        </w:rPr>
        <w:t xml:space="preserve">Автор: </w:t>
      </w:r>
      <w:r>
        <w:t xml:space="preserve">Рузель Халиуллин</w:t>
      </w:r>
    </w:p>
    <w:p/>
    <w:p>
      <w:pPr>
        <w:pStyle w:val="Heading4"/>
      </w:pPr>
      <w:r>
        <w:t xml:space="preserve">Вопрос 29</w:t>
      </w:r>
    </w:p>
    <w:p>
      <w:r>
        <w:t xml:space="preserve">[Ведущему: не озвучивать кавычки в тексте вопроса]
На своей картине 1991 года ОН переосмыслил полотно 19 века, буквально окружив заглавную героиню двумя её «тёзками» — синего и красного цветов. Назовите его.</w:t>
      </w:r>
    </w:p>
    <w:p>
      <w:r>
        <w:rPr>
          <w:b/>
          <w:bCs/>
        </w:rPr>
        <w:t xml:space="preserve">Ответ: </w:t>
      </w:r>
      <w:r>
        <w:t xml:space="preserve">Эрик Булатов.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на картине «Liberte II» советский художник Эрик Булатов обращается к «Свободе, ведущей народ» Эжена Делакруа. Центральная фигура девушки в белом платье и слова Liberte синего и красного цветов по краям от неё образуют французский флаг. Слово «Свобода» занимает важную роль в творчестве Эрика Булатова. Даже выставочный зал с его работами в Ельцин-центре на родине художника носит название «Зал свободы». Слово «буквально» — дополнительная подсказка.</w:t>
      </w:r>
    </w:p>
    <w:p>
      <w:r>
        <w:rPr>
          <w:b/>
          <w:bCs/>
        </w:rPr>
        <w:t xml:space="preserve">Источники: </w:t>
      </w:r>
      <w:r>
        <w:t xml:space="preserve">http://www.artnet.com/artists/erik-bulatov/liberte-ii-SaMmCl2oiP_Q_0bppaDBag2</w:t>
      </w:r>
    </w:p>
    <w:p>
      <w:r>
        <w:rPr>
          <w:b/>
          <w:bCs/>
        </w:rPr>
        <w:t xml:space="preserve">Автор: </w:t>
      </w:r>
      <w:r>
        <w:t xml:space="preserve">Рузель Халиуллин</w:t>
      </w:r>
    </w:p>
    <w:p/>
    <w:p>
      <w:pPr>
        <w:pStyle w:val="Heading4"/>
      </w:pPr>
      <w:r>
        <w:t xml:space="preserve">Вопрос 30</w:t>
      </w:r>
    </w:p>
    <w:p>
      <w:r>
        <w:t xml:space="preserve">В вопросе есть замена. Фамилия известного человека происходит от слова МИТЯЕВО. Работая над очередным трудом в период между смертью своей матери и своей смертью он вдохновлялся в том числе и МИТЯЕВО. Кто оказался в МИТЯЕВО в произведении 21 века?</w:t>
      </w:r>
    </w:p>
    <w:p>
      <w:r>
        <w:rPr>
          <w:b/>
          <w:bCs/>
        </w:rPr>
        <w:t xml:space="preserve">Ответ: </w:t>
      </w:r>
      <w:r>
        <w:t xml:space="preserve">Линкольн</w:t>
      </w:r>
    </w:p>
    <w:p>
      <w:r>
        <w:rPr>
          <w:b/>
          <w:bCs/>
        </w:rPr>
        <w:t xml:space="preserve">Зачёт: </w:t>
      </w:r>
      <w:r>
        <w:t xml:space="preserve">Авраам Линкольн</w:t>
      </w:r>
    </w:p>
    <w:p>
      <w:r>
        <w:rPr>
          <w:b/>
          <w:bCs/>
        </w:rPr>
        <w:t xml:space="preserve">Комментарий: </w:t>
      </w:r>
      <w:r>
        <w:t xml:space="preserve">Фамилия философа Ролана Барта происходит от древне-немецкого слова Бардо — бородатый. Размышления о бардо — промежуточном состоянии в буддизме — вдохновили работу Ролана Барта Camera Lucida, написанную им после смерти матери Генриетты. Через несколько месяцев после выпуска эссе Ролан Барт погибает и сам. Роман «Линкольн в бардо» — бестселлер 2017 года. Олег Митяев — известный бард.</w:t>
      </w:r>
    </w:p>
    <w:p>
      <w:r>
        <w:rPr>
          <w:b/>
          <w:bCs/>
        </w:rPr>
        <w:t xml:space="preserve">Источники: </w:t>
      </w:r>
      <w:r>
        <w:t xml:space="preserve">1. https://www.houseofnames.com/barthes-family-crest
2. https://books.google.ru/books?id=RZsYBwAAQBAJ&amp;pg=PA154&amp;lpg=PA154&amp;dq=barthes+bardo&amp;source=bl&amp;ots=A2DEYK0e0 t&amp;sig=nZwdcNhqxRGLJ6V3fXPJLBxobTQ&amp;hl=ru&amp;sa=X&amp;ved=2ahUKEwi_pciTkuPdAhVK_SoK HSzOBdAQ6AEwB3oECAMQAQ#v=onepage&amp;q&amp;f=false
3. https://ru.wikipedia.org/wiki/Бардо_(буддизм)
4. https://en.wikipedia.org/wiki/Lincoln_in_the_Bardo
5. https://en.wikipedia.org/wiki/Camera_Lucida_(book)</w:t>
      </w:r>
    </w:p>
    <w:p>
      <w:r>
        <w:rPr>
          <w:b/>
          <w:bCs/>
        </w:rPr>
        <w:t xml:space="preserve">Автор: </w:t>
      </w:r>
      <w:r>
        <w:t xml:space="preserve">Рузель Халиуллин</w:t>
      </w:r>
    </w:p>
    <w:p/>
    <w:p>
      <w:pPr>
        <w:pStyle w:val="Heading4"/>
      </w:pPr>
      <w:r>
        <w:t xml:space="preserve">Вопрос 31</w:t>
      </w:r>
    </w:p>
    <w:p>
      <w:r>
        <w:t xml:space="preserve">[Ведущему: не акцентировать букву «д» в фамилии Бард]
Дуплет. Два вопроса по 30 секунд обсуждения каждый.
1. В 2000 году Ролан Бард в соавторстве написал книгу об изменениях в обществе в связи с развитием интернета. Какое слово мы заменили в этом вопросе?
2. В статье газеты Известия говорится, что футболист клуба ЦСКА Вагнер Лав забивал как целая ОНА. Назовите её двумя словами.</w:t>
      </w:r>
    </w:p>
    <w:p>
      <w:r>
        <w:rPr>
          <w:b/>
          <w:bCs/>
        </w:rPr>
        <w:t xml:space="preserve">Ответ: </w:t>
      </w:r>
      <w:r>
        <w:t xml:space="preserve">1. Александр;
2. Армия любовников</w:t>
      </w:r>
    </w:p>
    <w:p>
      <w:r>
        <w:rPr>
          <w:b/>
          <w:bCs/>
        </w:rPr>
        <w:t xml:space="preserve">Комментарий: </w:t>
      </w:r>
      <w:r>
        <w:t xml:space="preserve">Александр Бард — солист группы Army Of Lovers. После распада группы Александр занялся социологией и философией, став автором книги «Нетократия». Достаточно логично, что футболист армейского клуба с прозвищем Лав забивает прямо как Армия любовников.</w:t>
      </w:r>
    </w:p>
    <w:p>
      <w:r>
        <w:rPr>
          <w:b/>
          <w:bCs/>
        </w:rPr>
        <w:t xml:space="preserve">Источники: </w:t>
      </w:r>
      <w:r>
        <w:t xml:space="preserve">1. https://ru.wikipedia.org/wiki/Бард,_Александр
2. https://iz.ru/news/342777</w:t>
      </w:r>
    </w:p>
    <w:p>
      <w:r>
        <w:rPr>
          <w:b/>
          <w:bCs/>
        </w:rPr>
        <w:t xml:space="preserve">Автор: </w:t>
      </w:r>
      <w:r>
        <w:t xml:space="preserve">Рузель Халиуллин</w:t>
      </w:r>
    </w:p>
    <w:p/>
    <w:p>
      <w:pPr>
        <w:pStyle w:val="Heading4"/>
      </w:pPr>
      <w:r>
        <w:t xml:space="preserve">Вопрос 32</w:t>
      </w:r>
    </w:p>
    <w:p>
      <w:r>
        <w:t xml:space="preserve">[Раздаточный материал:
Вы находитесь на отыгрыше синхрона «Культурный террор. Не ждали?». Вы уже сыграли XXXI вопрос. Это XXXII вопрос.]
Один писатель отмечает схожесть действия литературы и ЕГО: дедушка приводит вас на рынок с замороженной рыбой, а позже вы воображаете, что впервые потрогали лёд в цирке, куда пришли с отцом. Назовите фамилию, входящую в ЕГО название.</w:t>
      </w:r>
    </w:p>
    <w:p>
      <w:r>
        <w:rPr>
          <w:b/>
          <w:bCs/>
        </w:rPr>
        <w:t xml:space="preserve">Ответ: </w:t>
      </w:r>
      <w:r>
        <w:t xml:space="preserve">Корсаков</w:t>
      </w:r>
    </w:p>
    <w:p>
      <w:r>
        <w:rPr>
          <w:b/>
          <w:bCs/>
        </w:rPr>
        <w:t xml:space="preserve">Комментарий: </w:t>
      </w:r>
      <w:r>
        <w:t xml:space="preserve">синдром Корсакова — заболевание, при котором больной сообщает о вымышленных событиях, никогда не имевших места в его жизни, также встречаются обманы памяти в виде смещения во времени событий. Римские цифры лишняя подсказка на случай, если вы знаете достаточно похожих синдромов.</w:t>
      </w:r>
    </w:p>
    <w:p>
      <w:r>
        <w:rPr>
          <w:b/>
          <w:bCs/>
        </w:rPr>
        <w:t xml:space="preserve">Источники: </w:t>
      </w:r>
      <w:r>
        <w:t xml:space="preserve">1. http://kosmopolis.cccb.org/en/sebaldiana/post/01-korsakov/
2. https://ru.wikipedia.org/wiki/Синдром_Корсакова</w:t>
      </w:r>
    </w:p>
    <w:p>
      <w:r>
        <w:rPr>
          <w:b/>
          <w:bCs/>
        </w:rPr>
        <w:t xml:space="preserve">Автор: </w:t>
      </w:r>
      <w:r>
        <w:t xml:space="preserve">Рузель Халиуллин</w:t>
      </w:r>
    </w:p>
    <w:p/>
    <w:p>
      <w:pPr>
        <w:pStyle w:val="Heading4"/>
      </w:pPr>
      <w:r>
        <w:t xml:space="preserve">Вопрос 33</w:t>
      </w:r>
    </w:p>
    <w:p>
      <w:r>
        <w:t xml:space="preserve">[Ведущему: в первый раз в «ИКС — ИГРЕК» поставить паузу перед ИГРЕК, во второй раз прочитать без паузы]
[Раздаточный материал:
Мне стало страшно, но усы почему-то встали дыбом, отчего мне стало страшно вдвойне. &lt;...&gt;
Самогон был необходим.]
В вопросе ИКС и ИГРЕК являются заменами. Перед вами отрывок фанатского произведения, в котором выясняется, что ИКС — ИГРЕК. Назовите произведение 20-го века, заглавный герой которого ИКС-ИГРЕК.</w:t>
      </w:r>
    </w:p>
    <w:p>
      <w:r>
        <w:rPr>
          <w:b/>
          <w:bCs/>
        </w:rPr>
        <w:t xml:space="preserve">Ответ: </w:t>
      </w:r>
      <w:r>
        <w:t xml:space="preserve">Керель из Бреста</w:t>
      </w:r>
    </w:p>
    <w:p>
      <w:r>
        <w:rPr>
          <w:b/>
          <w:bCs/>
        </w:rPr>
        <w:t xml:space="preserve">Зачёт: </w:t>
      </w:r>
      <w:r>
        <w:t xml:space="preserve">Керель</w:t>
      </w:r>
    </w:p>
    <w:p>
      <w:r>
        <w:rPr>
          <w:b/>
          <w:bCs/>
        </w:rPr>
        <w:t xml:space="preserve">Комментарий: </w:t>
      </w:r>
      <w:r>
        <w:t xml:space="preserve">Усы и самогон могли подсказать вам, что в данном фан-фике после ночи любви в одной постели просыпаются Мужик и Моряк из «Деревни дураков». Так как во вселенной этого скетч-шоу Моряк женат, то выходит, что он оказывается бисексуалом. Другой моряк-бисексуал Жорж Керель — протагонист романа Жана Жене «Керель из Бреста» и экранизации «Керель» Райнера Вернера Фассбиндера. Если вы не вспомнили произведение с подобным заглавным героем и решили, что геи-моряки отсылают к строкам из поэмы Алена Гинзбурга «Вопль» «кто отсасывал и у кого отсасывали матросы, эти серафимы в обличье людей», то извините, порой знание — сила.</w:t>
      </w:r>
    </w:p>
    <w:p>
      <w:r>
        <w:rPr>
          <w:b/>
          <w:bCs/>
        </w:rPr>
        <w:t xml:space="preserve">Источники: </w:t>
      </w:r>
      <w:r>
        <w:t xml:space="preserve">1. https://ficbook.net/readfic/578892
2. https://ru.wikipedia.org/wiki/Каламбур_(тележурнал)
3. https://en.wikipedia.org/wiki/Georges_Querelle</w:t>
      </w:r>
    </w:p>
    <w:p>
      <w:r>
        <w:rPr>
          <w:b/>
          <w:bCs/>
        </w:rPr>
        <w:t xml:space="preserve">Автор: </w:t>
      </w:r>
      <w:r>
        <w:t xml:space="preserve">Рузель Халиуллин</w:t>
      </w:r>
    </w:p>
    <w:p/>
    <w:p>
      <w:pPr>
        <w:pStyle w:val="Heading4"/>
      </w:pPr>
      <w:r>
        <w:t xml:space="preserve">Вопрос 34</w:t>
      </w:r>
    </w:p>
    <w:p>
      <w:r>
        <w:t xml:space="preserve">На лекции, которую посетил автор вопроса, профессор дважды упомянул одну организацию. На первый раз сосед автора вопроса записал её название, на второй — закивал. Назовите эту организацию.</w:t>
      </w:r>
    </w:p>
    <w:p>
      <w:r>
        <w:rPr>
          <w:b/>
          <w:bCs/>
        </w:rPr>
        <w:t xml:space="preserve">Ответ: </w:t>
      </w:r>
      <w:r>
        <w:t xml:space="preserve">фракция Красной Армии</w:t>
      </w:r>
    </w:p>
    <w:p>
      <w:r>
        <w:rPr>
          <w:b/>
          <w:bCs/>
        </w:rPr>
        <w:t xml:space="preserve">Зачёт: </w:t>
      </w:r>
      <w:r>
        <w:t xml:space="preserve">RAF</w:t>
      </w:r>
    </w:p>
    <w:p>
      <w:r>
        <w:rPr>
          <w:b/>
          <w:bCs/>
        </w:rPr>
        <w:t xml:space="preserve">Комментарий: </w:t>
      </w:r>
      <w:r>
        <w:t xml:space="preserve">таким образом, автор вопроса стал свидетелем классического случая феномена Баадера-Майнхоф. Да, реалия уже забингованная, но я РЕАЛЬНО видел это! Зуб даю!</w:t>
      </w:r>
    </w:p>
    <w:p>
      <w:r>
        <w:rPr>
          <w:b/>
          <w:bCs/>
        </w:rPr>
        <w:t xml:space="preserve">Источники: </w:t>
      </w:r>
      <w:r>
        <w:t xml:space="preserve">1. ЛОАВ
2. https://ru.wikipedia.org/wiki/Феномен_Баадера-Майнхоф
3. https://ru.wikipedia.org/wiki/Фракция_Красной_армии</w:t>
      </w:r>
    </w:p>
    <w:p>
      <w:r>
        <w:rPr>
          <w:b/>
          <w:bCs/>
        </w:rPr>
        <w:t xml:space="preserve">Автор: </w:t>
      </w:r>
      <w:r>
        <w:t xml:space="preserve">Рузель Халиуллин</w:t>
      </w:r>
    </w:p>
    <w:p/>
    <w:p>
      <w:pPr>
        <w:pStyle w:val="Heading4"/>
      </w:pPr>
      <w:r>
        <w:t xml:space="preserve">Вопрос 35</w:t>
      </w:r>
    </w:p>
    <w:p>
      <w:r>
        <w:t xml:space="preserve">Футбольный клуб Ульм — один из первых в тренерской карьере Ральфа Рангника, создавшего затем философию клубов Ред Булл. Выход местной команды в первую бундеслигу изменил футбольный мир для города Ульм. В комментарии к этому событию в книге по истории клуба приводится ОН. Назовите его точно.</w:t>
      </w:r>
    </w:p>
    <w:p>
      <w:r>
        <w:rPr>
          <w:b/>
          <w:bCs/>
        </w:rPr>
        <w:t xml:space="preserve">Ответ: </w:t>
      </w:r>
      <w:r>
        <w:t xml:space="preserve">одиннадцатый тезис о Фейербахе.</w:t>
      </w:r>
    </w:p>
    <w:p>
      <w:r>
        <w:rPr>
          <w:b/>
          <w:bCs/>
        </w:rPr>
        <w:t xml:space="preserve">Зачёт: </w:t>
      </w:r>
      <w:r>
        <w:t xml:space="preserve">11-й тезис о Фейербахе</w:t>
      </w:r>
    </w:p>
    <w:p>
      <w:r>
        <w:rPr>
          <w:b/>
          <w:bCs/>
        </w:rPr>
        <w:t xml:space="preserve">Комментарий: </w:t>
      </w:r>
      <w:r>
        <w:t xml:space="preserve">«Философы лишь различным образом объясняли мир, но дело заключается в том, чтобы изменить его». Если вы не помнили, какой именно это тезис, то вам могла помочь футбольная тематика вопроса. Или его номер в туре.</w:t>
      </w:r>
    </w:p>
    <w:p>
      <w:r>
        <w:rPr>
          <w:b/>
          <w:bCs/>
        </w:rPr>
        <w:t xml:space="preserve">Источники: </w:t>
      </w:r>
      <w:r>
        <w:t xml:space="preserve">1. http://lugovoy-k.narod.ru/marx/03/01.htm
2. https://books.google.ru/books? id=2hBPDAAAQBAJ&amp;pg=PP5&amp;lpg=PP5&amp;dq=Rekonstruktion+einer+konstruierten+Realität: +Profifußball&amp;source=bl&amp;ots=Lgwgg6tdXx&amp;sig=2awdvEWWsxZQjJwUtCp98vJh18c&amp;hl=ru&amp;sa =X&amp;ved=2ahUKEwim_6HcvZDeAhUSqYsKHc8yAzIQ6AEwDHoECAgQAQ#v=onepage&amp;q=Rek onstruktion einer konstruierten Realität: Profifußball&amp;f=false</w:t>
      </w:r>
    </w:p>
    <w:p>
      <w:r>
        <w:rPr>
          <w:b/>
          <w:bCs/>
        </w:rPr>
        <w:t xml:space="preserve">Автор: </w:t>
      </w:r>
      <w:r>
        <w:t xml:space="preserve">Рузель Халиуллин</w:t>
      </w:r>
    </w:p>
    <w:p/>
    <w:p>
      <w:pPr>
        <w:pStyle w:val="Heading4"/>
      </w:pPr>
      <w:r>
        <w:t xml:space="preserve">Вопрос 36</w:t>
      </w:r>
    </w:p>
    <w:p>
      <w:r>
        <w:t xml:space="preserve">Размышляя об апокалиптичной картине постоянных реюнионов, трибьютов и юбилейных концертов, Саймон Рейнольдс говорит, что поп ПРОПУСК, а коллекционным изданием дисков. Заполните пропуск тремя словами.</w:t>
      </w:r>
    </w:p>
    <w:p>
      <w:r>
        <w:rPr>
          <w:b/>
          <w:bCs/>
        </w:rPr>
        <w:t xml:space="preserve">Ответ: </w:t>
      </w:r>
      <w:r>
        <w:t xml:space="preserve">закончится не взрывом</w:t>
      </w:r>
    </w:p>
    <w:p>
      <w:r>
        <w:rPr>
          <w:b/>
          <w:bCs/>
        </w:rPr>
        <w:t xml:space="preserve">Зачёт: </w:t>
      </w:r>
      <w:r>
        <w:t xml:space="preserve">кончится не взрывом</w:t>
      </w:r>
    </w:p>
    <w:p>
      <w:r>
        <w:rPr>
          <w:b/>
          <w:bCs/>
        </w:rPr>
        <w:t xml:space="preserve">Комментарий: </w:t>
      </w:r>
      <w:r>
        <w:t xml:space="preserve">британец, живущий в Америке, в своей книге «Ретромания» не удержался от цитирования апокалиптичного произведения Т.С.Элиота «Полые люди». Надеюсь, что наш пакет закончился для вас не взрывом.</w:t>
      </w:r>
    </w:p>
    <w:p>
      <w:r>
        <w:rPr>
          <w:b/>
          <w:bCs/>
        </w:rPr>
        <w:t xml:space="preserve">Источники: </w:t>
      </w:r>
      <w:r>
        <w:t xml:space="preserve">1. С. Рейнольдс — «Ретромания»
2. https://allpoetry.com/The-Hollow-Men</w:t>
      </w:r>
    </w:p>
    <w:p>
      <w:r>
        <w:rPr>
          <w:b/>
          <w:bCs/>
        </w:rPr>
        <w:t xml:space="preserve">Автор: </w:t>
      </w:r>
      <w:r>
        <w:t xml:space="preserve">Рузель Халиуллин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8b1c46624ebb38e833cf1725454a3d7f9ecc767.jpg"/><Relationship Id="rId8" Type="http://schemas.openxmlformats.org/officeDocument/2006/relationships/image" Target="media/5d1a00107a30926ae84c0cdf16f5dacb5ac0af5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2026-11-04T00:32:59.650Z</dcterms:created>
  <dcterms:modified xsi:type="dcterms:W3CDTF">2026-11-04T00:32:59.650Z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